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129" w:rsidRDefault="00F22129" w:rsidP="005D33AB">
      <w:pPr>
        <w:ind w:left="-427" w:right="-426"/>
        <w:jc w:val="center"/>
        <w:rPr>
          <w:rFonts w:ascii="Simplified Arabic" w:hAnsi="Simplified Arabic"/>
          <w:sz w:val="40"/>
          <w:szCs w:val="40"/>
          <w:rtl/>
          <w:lang w:bidi="ar-EG"/>
        </w:rPr>
      </w:pPr>
      <w:bookmarkStart w:id="0" w:name="_GoBack"/>
      <w:bookmarkEnd w:id="0"/>
    </w:p>
    <w:p w:rsidR="00143FAB" w:rsidRPr="00905C62" w:rsidRDefault="00143FAB" w:rsidP="005D33AB">
      <w:pPr>
        <w:ind w:left="-427" w:right="-426"/>
        <w:jc w:val="center"/>
        <w:rPr>
          <w:rFonts w:ascii="Simplified Arabic" w:hAnsi="Simplified Arabic"/>
          <w:sz w:val="34"/>
          <w:szCs w:val="34"/>
          <w:rtl/>
          <w:lang w:bidi="ar-EG"/>
        </w:rPr>
      </w:pPr>
    </w:p>
    <w:p w:rsidR="00F22129" w:rsidRPr="00B6232F" w:rsidRDefault="00F22129" w:rsidP="005D33AB">
      <w:pPr>
        <w:ind w:left="-427" w:right="-426"/>
        <w:jc w:val="center"/>
        <w:rPr>
          <w:rFonts w:ascii="Simplified Arabic" w:hAnsi="Simplified Arabic" w:cs="PT Bold Heading"/>
          <w:b w:val="0"/>
          <w:bCs w:val="0"/>
          <w:sz w:val="56"/>
          <w:szCs w:val="56"/>
          <w:rtl/>
          <w:lang w:bidi="ar-EG"/>
        </w:rPr>
      </w:pPr>
      <w:bookmarkStart w:id="1" w:name="_Hlk61942369"/>
      <w:r w:rsidRPr="00B6232F">
        <w:rPr>
          <w:rFonts w:ascii="Simplified Arabic" w:hAnsi="Simplified Arabic" w:cs="PT Bold Heading" w:hint="cs"/>
          <w:b w:val="0"/>
          <w:bCs w:val="0"/>
          <w:sz w:val="56"/>
          <w:szCs w:val="56"/>
          <w:rtl/>
          <w:lang w:bidi="ar-EG"/>
        </w:rPr>
        <w:t>كلم</w:t>
      </w:r>
      <w:r w:rsidR="000039DC" w:rsidRPr="00B6232F">
        <w:rPr>
          <w:rFonts w:ascii="Simplified Arabic" w:hAnsi="Simplified Arabic" w:cs="PT Bold Heading" w:hint="cs"/>
          <w:b w:val="0"/>
          <w:bCs w:val="0"/>
          <w:sz w:val="56"/>
          <w:szCs w:val="56"/>
          <w:rtl/>
          <w:lang w:bidi="ar-EG"/>
        </w:rPr>
        <w:t>ـــ</w:t>
      </w:r>
      <w:r w:rsidRPr="00B6232F">
        <w:rPr>
          <w:rFonts w:ascii="Simplified Arabic" w:hAnsi="Simplified Arabic" w:cs="PT Bold Heading" w:hint="cs"/>
          <w:b w:val="0"/>
          <w:bCs w:val="0"/>
          <w:sz w:val="56"/>
          <w:szCs w:val="56"/>
          <w:rtl/>
          <w:lang w:bidi="ar-EG"/>
        </w:rPr>
        <w:t xml:space="preserve">ة </w:t>
      </w:r>
    </w:p>
    <w:p w:rsidR="00F22129" w:rsidRPr="00B6232F" w:rsidRDefault="000039DC" w:rsidP="00905C62">
      <w:pPr>
        <w:spacing w:before="240"/>
        <w:ind w:left="-427" w:right="-426"/>
        <w:jc w:val="center"/>
        <w:rPr>
          <w:rFonts w:ascii="Simplified Arabic" w:hAnsi="Simplified Arabic" w:cs="PT Bold Heading"/>
          <w:b w:val="0"/>
          <w:bCs w:val="0"/>
          <w:sz w:val="56"/>
          <w:szCs w:val="56"/>
          <w:rtl/>
          <w:lang w:bidi="ar-EG"/>
        </w:rPr>
      </w:pPr>
      <w:r w:rsidRPr="00B6232F">
        <w:rPr>
          <w:rFonts w:ascii="Simplified Arabic" w:hAnsi="Simplified Arabic" w:cs="PT Bold Heading" w:hint="cs"/>
          <w:b w:val="0"/>
          <w:bCs w:val="0"/>
          <w:sz w:val="56"/>
          <w:szCs w:val="56"/>
          <w:rtl/>
          <w:lang w:bidi="ar-EG"/>
        </w:rPr>
        <w:t xml:space="preserve">معالي </w:t>
      </w:r>
      <w:r w:rsidR="00CB5704" w:rsidRPr="00B6232F">
        <w:rPr>
          <w:rFonts w:ascii="Simplified Arabic" w:hAnsi="Simplified Arabic" w:cs="PT Bold Heading" w:hint="cs"/>
          <w:b w:val="0"/>
          <w:bCs w:val="0"/>
          <w:sz w:val="56"/>
          <w:szCs w:val="56"/>
          <w:rtl/>
          <w:lang w:bidi="ar-EG"/>
        </w:rPr>
        <w:t>السيد أحم</w:t>
      </w:r>
      <w:r w:rsidR="00BD3F34" w:rsidRPr="00B6232F">
        <w:rPr>
          <w:rFonts w:ascii="Simplified Arabic" w:hAnsi="Simplified Arabic" w:cs="PT Bold Heading" w:hint="cs"/>
          <w:b w:val="0"/>
          <w:bCs w:val="0"/>
          <w:sz w:val="56"/>
          <w:szCs w:val="56"/>
          <w:rtl/>
          <w:lang w:bidi="ar-EG"/>
        </w:rPr>
        <w:t>ـ</w:t>
      </w:r>
      <w:r w:rsidR="00CB5704" w:rsidRPr="00B6232F">
        <w:rPr>
          <w:rFonts w:ascii="Simplified Arabic" w:hAnsi="Simplified Arabic" w:cs="PT Bold Heading" w:hint="cs"/>
          <w:b w:val="0"/>
          <w:bCs w:val="0"/>
          <w:sz w:val="56"/>
          <w:szCs w:val="56"/>
          <w:rtl/>
          <w:lang w:bidi="ar-EG"/>
        </w:rPr>
        <w:t>د أب</w:t>
      </w:r>
      <w:r w:rsidR="00BD3F34" w:rsidRPr="00B6232F">
        <w:rPr>
          <w:rFonts w:ascii="Simplified Arabic" w:hAnsi="Simplified Arabic" w:cs="PT Bold Heading" w:hint="cs"/>
          <w:b w:val="0"/>
          <w:bCs w:val="0"/>
          <w:sz w:val="56"/>
          <w:szCs w:val="56"/>
          <w:rtl/>
          <w:lang w:bidi="ar-EG"/>
        </w:rPr>
        <w:t>ـ</w:t>
      </w:r>
      <w:r w:rsidR="00CB5704" w:rsidRPr="00B6232F">
        <w:rPr>
          <w:rFonts w:ascii="Simplified Arabic" w:hAnsi="Simplified Arabic" w:cs="PT Bold Heading" w:hint="cs"/>
          <w:b w:val="0"/>
          <w:bCs w:val="0"/>
          <w:sz w:val="56"/>
          <w:szCs w:val="56"/>
          <w:rtl/>
          <w:lang w:bidi="ar-EG"/>
        </w:rPr>
        <w:t>و الغي</w:t>
      </w:r>
      <w:r w:rsidR="00BD3F34" w:rsidRPr="00B6232F">
        <w:rPr>
          <w:rFonts w:ascii="Simplified Arabic" w:hAnsi="Simplified Arabic" w:cs="PT Bold Heading" w:hint="cs"/>
          <w:b w:val="0"/>
          <w:bCs w:val="0"/>
          <w:sz w:val="56"/>
          <w:szCs w:val="56"/>
          <w:rtl/>
          <w:lang w:bidi="ar-EG"/>
        </w:rPr>
        <w:t>ـ</w:t>
      </w:r>
      <w:r w:rsidR="00CB5704" w:rsidRPr="00B6232F">
        <w:rPr>
          <w:rFonts w:ascii="Simplified Arabic" w:hAnsi="Simplified Arabic" w:cs="PT Bold Heading" w:hint="cs"/>
          <w:b w:val="0"/>
          <w:bCs w:val="0"/>
          <w:sz w:val="56"/>
          <w:szCs w:val="56"/>
          <w:rtl/>
          <w:lang w:bidi="ar-EG"/>
        </w:rPr>
        <w:t>ط</w:t>
      </w:r>
    </w:p>
    <w:p w:rsidR="00F22129" w:rsidRPr="00905C62" w:rsidRDefault="00F22129" w:rsidP="005D33AB">
      <w:pPr>
        <w:ind w:left="-427" w:right="-426"/>
        <w:jc w:val="center"/>
        <w:rPr>
          <w:rFonts w:ascii="Simplified Arabic" w:hAnsi="Simplified Arabic" w:cs="PT Bold Heading"/>
          <w:b w:val="0"/>
          <w:bCs w:val="0"/>
          <w:sz w:val="46"/>
          <w:szCs w:val="46"/>
          <w:rtl/>
          <w:lang w:bidi="ar-EG"/>
        </w:rPr>
      </w:pPr>
      <w:r w:rsidRPr="00B6232F">
        <w:rPr>
          <w:rFonts w:ascii="Simplified Arabic" w:hAnsi="Simplified Arabic" w:cs="PT Bold Heading" w:hint="cs"/>
          <w:b w:val="0"/>
          <w:bCs w:val="0"/>
          <w:sz w:val="56"/>
          <w:szCs w:val="56"/>
          <w:rtl/>
          <w:lang w:bidi="ar-EG"/>
        </w:rPr>
        <w:t>الأمين العام لجامعة الدول العربية</w:t>
      </w:r>
    </w:p>
    <w:p w:rsidR="001726A3" w:rsidRPr="00905C62" w:rsidRDefault="001726A3" w:rsidP="005D33AB">
      <w:pPr>
        <w:spacing w:before="240"/>
        <w:ind w:left="-427" w:right="-426"/>
        <w:jc w:val="center"/>
        <w:rPr>
          <w:rFonts w:ascii="Simplified Arabic" w:hAnsi="Simplified Arabic" w:cs="PT Bold Heading"/>
          <w:sz w:val="22"/>
          <w:szCs w:val="22"/>
          <w:rtl/>
          <w:lang w:bidi="ar-EG"/>
        </w:rPr>
      </w:pPr>
    </w:p>
    <w:p w:rsidR="008B6FAA" w:rsidRPr="009809CF" w:rsidRDefault="008B6FAA" w:rsidP="005D33AB">
      <w:pPr>
        <w:spacing w:before="240"/>
        <w:ind w:left="-427" w:right="-426"/>
        <w:jc w:val="center"/>
        <w:rPr>
          <w:rFonts w:ascii="Simplified Arabic" w:hAnsi="Simplified Arabic" w:cs="PT Bold Heading"/>
          <w:szCs w:val="24"/>
          <w:lang w:bidi="ar-EG"/>
        </w:rPr>
      </w:pPr>
    </w:p>
    <w:p w:rsidR="00F22129" w:rsidRPr="00B6232F" w:rsidRDefault="00F22129" w:rsidP="005D33AB">
      <w:pPr>
        <w:ind w:left="-427" w:right="-426"/>
        <w:jc w:val="center"/>
        <w:rPr>
          <w:rFonts w:ascii="Simplified Arabic" w:hAnsi="Simplified Arabic" w:cs="PT Bold Heading"/>
          <w:b w:val="0"/>
          <w:bCs w:val="0"/>
          <w:sz w:val="50"/>
          <w:szCs w:val="50"/>
          <w:rtl/>
          <w:lang w:bidi="ar-EG"/>
        </w:rPr>
      </w:pPr>
      <w:r w:rsidRPr="00B6232F">
        <w:rPr>
          <w:rFonts w:ascii="Simplified Arabic" w:hAnsi="Simplified Arabic" w:cs="PT Bold Heading" w:hint="cs"/>
          <w:b w:val="0"/>
          <w:bCs w:val="0"/>
          <w:sz w:val="50"/>
          <w:szCs w:val="50"/>
          <w:rtl/>
          <w:lang w:bidi="ar-EG"/>
        </w:rPr>
        <w:t>ف</w:t>
      </w:r>
      <w:r w:rsidR="000039DC" w:rsidRPr="00B6232F">
        <w:rPr>
          <w:rFonts w:ascii="Simplified Arabic" w:hAnsi="Simplified Arabic" w:cs="PT Bold Heading" w:hint="cs"/>
          <w:b w:val="0"/>
          <w:bCs w:val="0"/>
          <w:sz w:val="50"/>
          <w:szCs w:val="50"/>
          <w:rtl/>
          <w:lang w:bidi="ar-EG"/>
        </w:rPr>
        <w:t>ــ</w:t>
      </w:r>
      <w:r w:rsidRPr="00B6232F">
        <w:rPr>
          <w:rFonts w:ascii="Simplified Arabic" w:hAnsi="Simplified Arabic" w:cs="PT Bold Heading" w:hint="cs"/>
          <w:b w:val="0"/>
          <w:bCs w:val="0"/>
          <w:sz w:val="50"/>
          <w:szCs w:val="50"/>
          <w:rtl/>
          <w:lang w:bidi="ar-EG"/>
        </w:rPr>
        <w:t>ي</w:t>
      </w:r>
    </w:p>
    <w:p w:rsidR="006D50BB" w:rsidRDefault="006D50BB" w:rsidP="006D50BB">
      <w:pPr>
        <w:ind w:left="-427" w:right="-426"/>
        <w:jc w:val="center"/>
        <w:rPr>
          <w:rFonts w:ascii="Simplified Arabic" w:hAnsi="Simplified Arabic" w:cs="PT Bold Heading"/>
          <w:b w:val="0"/>
          <w:bCs w:val="0"/>
          <w:sz w:val="46"/>
          <w:szCs w:val="46"/>
          <w:rtl/>
          <w:lang w:bidi="ar-EG"/>
        </w:rPr>
      </w:pPr>
    </w:p>
    <w:p w:rsidR="00A36D4A" w:rsidRPr="00B6232F" w:rsidRDefault="00A36D4A" w:rsidP="006D50BB">
      <w:pPr>
        <w:ind w:left="-427" w:right="-426"/>
        <w:jc w:val="center"/>
        <w:rPr>
          <w:rFonts w:ascii="Simplified Arabic" w:hAnsi="Simplified Arabic" w:cs="PT Bold Heading"/>
          <w:b w:val="0"/>
          <w:bCs w:val="0"/>
          <w:sz w:val="50"/>
          <w:szCs w:val="50"/>
          <w:rtl/>
          <w:lang w:bidi="ar-EG"/>
        </w:rPr>
      </w:pPr>
      <w:r w:rsidRPr="00B6232F">
        <w:rPr>
          <w:rFonts w:ascii="Simplified Arabic" w:hAnsi="Simplified Arabic" w:cs="PT Bold Heading" w:hint="cs"/>
          <w:b w:val="0"/>
          <w:bCs w:val="0"/>
          <w:sz w:val="50"/>
          <w:szCs w:val="50"/>
          <w:rtl/>
          <w:lang w:bidi="ar-EG"/>
        </w:rPr>
        <w:t xml:space="preserve">افتتاح أعمال الاجتماع التنسيقي </w:t>
      </w:r>
      <w:r w:rsidR="0031306D" w:rsidRPr="00B6232F">
        <w:rPr>
          <w:rFonts w:ascii="Simplified Arabic" w:hAnsi="Simplified Arabic" w:cs="PT Bold Heading" w:hint="cs"/>
          <w:b w:val="0"/>
          <w:bCs w:val="0"/>
          <w:sz w:val="50"/>
          <w:szCs w:val="50"/>
          <w:rtl/>
          <w:lang w:bidi="ar-EG"/>
        </w:rPr>
        <w:t>لممثلي</w:t>
      </w:r>
      <w:r w:rsidRPr="00B6232F">
        <w:rPr>
          <w:rFonts w:ascii="Simplified Arabic" w:hAnsi="Simplified Arabic" w:cs="PT Bold Heading" w:hint="cs"/>
          <w:b w:val="0"/>
          <w:bCs w:val="0"/>
          <w:sz w:val="50"/>
          <w:szCs w:val="50"/>
          <w:rtl/>
          <w:lang w:bidi="ar-EG"/>
        </w:rPr>
        <w:t xml:space="preserve"> </w:t>
      </w:r>
    </w:p>
    <w:p w:rsidR="00F75D75" w:rsidRPr="00B6232F" w:rsidRDefault="00A36D4A" w:rsidP="006D50BB">
      <w:pPr>
        <w:ind w:left="-427" w:right="-426"/>
        <w:jc w:val="center"/>
        <w:rPr>
          <w:rFonts w:ascii="Simplified Arabic" w:hAnsi="Simplified Arabic" w:cs="PT Bold Heading"/>
          <w:b w:val="0"/>
          <w:bCs w:val="0"/>
          <w:sz w:val="50"/>
          <w:szCs w:val="50"/>
          <w:rtl/>
          <w:lang w:bidi="ar-EG"/>
        </w:rPr>
      </w:pPr>
      <w:r w:rsidRPr="00B6232F">
        <w:rPr>
          <w:rFonts w:ascii="Simplified Arabic" w:hAnsi="Simplified Arabic" w:cs="PT Bold Heading" w:hint="cs"/>
          <w:b w:val="0"/>
          <w:bCs w:val="0"/>
          <w:sz w:val="50"/>
          <w:szCs w:val="50"/>
          <w:rtl/>
          <w:lang w:bidi="ar-EG"/>
        </w:rPr>
        <w:t>ال</w:t>
      </w:r>
      <w:r w:rsidR="00D712AD" w:rsidRPr="00B6232F">
        <w:rPr>
          <w:rFonts w:ascii="Simplified Arabic" w:hAnsi="Simplified Arabic" w:cs="PT Bold Heading" w:hint="cs"/>
          <w:b w:val="0"/>
          <w:bCs w:val="0"/>
          <w:sz w:val="50"/>
          <w:szCs w:val="50"/>
          <w:rtl/>
          <w:lang w:bidi="ar-EG"/>
        </w:rPr>
        <w:t>غرف</w:t>
      </w:r>
      <w:r w:rsidRPr="00B6232F">
        <w:rPr>
          <w:rFonts w:ascii="Simplified Arabic" w:hAnsi="Simplified Arabic" w:cs="PT Bold Heading" w:hint="cs"/>
          <w:b w:val="0"/>
          <w:bCs w:val="0"/>
          <w:sz w:val="50"/>
          <w:szCs w:val="50"/>
          <w:rtl/>
          <w:lang w:bidi="ar-EG"/>
        </w:rPr>
        <w:t xml:space="preserve"> التجارية العربية الأجنبية المشتركة </w:t>
      </w:r>
    </w:p>
    <w:p w:rsidR="00B65F63" w:rsidRDefault="00B65F63" w:rsidP="005D33AB">
      <w:pPr>
        <w:spacing w:before="240"/>
        <w:ind w:left="-427" w:right="-426"/>
        <w:jc w:val="center"/>
        <w:rPr>
          <w:rFonts w:ascii="Simplified Arabic" w:hAnsi="Simplified Arabic"/>
          <w:sz w:val="40"/>
          <w:szCs w:val="40"/>
          <w:rtl/>
          <w:lang w:bidi="ar-EG"/>
        </w:rPr>
      </w:pPr>
    </w:p>
    <w:p w:rsidR="001726A3" w:rsidRPr="00B6232F" w:rsidRDefault="001726A3" w:rsidP="005D33AB">
      <w:pPr>
        <w:spacing w:before="240"/>
        <w:ind w:left="-427" w:right="-426"/>
        <w:jc w:val="center"/>
        <w:rPr>
          <w:rFonts w:ascii="Simplified Arabic" w:hAnsi="Simplified Arabic"/>
          <w:sz w:val="18"/>
          <w:szCs w:val="18"/>
          <w:rtl/>
          <w:lang w:bidi="ar-EG"/>
        </w:rPr>
      </w:pPr>
    </w:p>
    <w:p w:rsidR="009B7595" w:rsidRPr="00EE06C8" w:rsidRDefault="009B7595" w:rsidP="005D33AB">
      <w:pPr>
        <w:spacing w:before="240"/>
        <w:ind w:left="-427" w:right="-426"/>
        <w:jc w:val="center"/>
        <w:rPr>
          <w:rFonts w:ascii="Simplified Arabic" w:hAnsi="Simplified Arabic"/>
          <w:sz w:val="34"/>
          <w:szCs w:val="34"/>
          <w:rtl/>
          <w:lang w:bidi="ar-EG"/>
        </w:rPr>
      </w:pPr>
    </w:p>
    <w:p w:rsidR="00F22129" w:rsidRPr="00EE06C8" w:rsidRDefault="00A36D4A" w:rsidP="005D33AB">
      <w:pPr>
        <w:spacing w:before="240"/>
        <w:ind w:left="-427" w:right="-426"/>
        <w:jc w:val="center"/>
        <w:rPr>
          <w:rFonts w:ascii="Simplified Arabic" w:hAnsi="Simplified Arabic"/>
          <w:sz w:val="34"/>
          <w:szCs w:val="34"/>
          <w:rtl/>
          <w:lang w:bidi="ar-EG"/>
        </w:rPr>
      </w:pPr>
      <w:r w:rsidRPr="00EE06C8">
        <w:rPr>
          <w:rFonts w:ascii="Simplified Arabic" w:hAnsi="Simplified Arabic" w:hint="cs"/>
          <w:sz w:val="34"/>
          <w:szCs w:val="34"/>
          <w:rtl/>
          <w:lang w:bidi="ar-EG"/>
        </w:rPr>
        <w:t>الأمانة العامة</w:t>
      </w:r>
      <w:r w:rsidR="001726A3" w:rsidRPr="00EE06C8">
        <w:rPr>
          <w:rFonts w:ascii="Simplified Arabic" w:hAnsi="Simplified Arabic" w:hint="cs"/>
          <w:sz w:val="34"/>
          <w:szCs w:val="34"/>
          <w:rtl/>
          <w:lang w:bidi="ar-EG"/>
        </w:rPr>
        <w:t xml:space="preserve">: </w:t>
      </w:r>
      <w:r w:rsidRPr="00EE06C8">
        <w:rPr>
          <w:rFonts w:ascii="Simplified Arabic" w:hAnsi="Simplified Arabic" w:hint="cs"/>
          <w:sz w:val="34"/>
          <w:szCs w:val="34"/>
          <w:rtl/>
          <w:lang w:bidi="ar-EG"/>
        </w:rPr>
        <w:t xml:space="preserve">17 يناير </w:t>
      </w:r>
      <w:r w:rsidR="007C3AC7" w:rsidRPr="00EE06C8">
        <w:rPr>
          <w:rFonts w:ascii="Simplified Arabic" w:hAnsi="Simplified Arabic" w:hint="cs"/>
          <w:sz w:val="34"/>
          <w:szCs w:val="34"/>
          <w:rtl/>
          <w:lang w:bidi="ar-EG"/>
        </w:rPr>
        <w:t>202</w:t>
      </w:r>
      <w:r w:rsidRPr="00EE06C8">
        <w:rPr>
          <w:rFonts w:ascii="Simplified Arabic" w:hAnsi="Simplified Arabic" w:hint="cs"/>
          <w:sz w:val="34"/>
          <w:szCs w:val="34"/>
          <w:rtl/>
          <w:lang w:bidi="ar-EG"/>
        </w:rPr>
        <w:t>2</w:t>
      </w:r>
    </w:p>
    <w:p w:rsidR="00176D22" w:rsidRDefault="00176D22" w:rsidP="005D33AB">
      <w:pPr>
        <w:bidi w:val="0"/>
        <w:ind w:left="-427" w:right="-426"/>
        <w:jc w:val="left"/>
        <w:rPr>
          <w:rFonts w:ascii="Simplified Arabic" w:hAnsi="Simplified Arabic" w:cs="PT Bold Heading"/>
          <w:b w:val="0"/>
          <w:bCs w:val="0"/>
          <w:color w:val="000000"/>
          <w:sz w:val="36"/>
          <w:szCs w:val="36"/>
          <w:lang w:bidi="ar-EG"/>
        </w:rPr>
      </w:pPr>
      <w:r>
        <w:rPr>
          <w:rFonts w:ascii="Simplified Arabic" w:hAnsi="Simplified Arabic" w:cs="PT Bold Heading"/>
          <w:b w:val="0"/>
          <w:bCs w:val="0"/>
          <w:color w:val="000000"/>
          <w:sz w:val="36"/>
          <w:szCs w:val="36"/>
          <w:rtl/>
          <w:lang w:bidi="ar-EG"/>
        </w:rPr>
        <w:br w:type="page"/>
      </w:r>
    </w:p>
    <w:p w:rsidR="007D39CD" w:rsidRPr="00E56B12" w:rsidRDefault="00A36D4A" w:rsidP="004A4695">
      <w:pPr>
        <w:keepNext/>
        <w:keepLines/>
        <w:widowControl w:val="0"/>
        <w:spacing w:line="216" w:lineRule="auto"/>
        <w:ind w:right="-426"/>
        <w:jc w:val="mediumKashida"/>
        <w:rPr>
          <w:rFonts w:ascii="Simplified Arabic" w:hAnsi="Simplified Arabic" w:cs="PT Bold Heading"/>
          <w:b w:val="0"/>
          <w:bCs w:val="0"/>
          <w:color w:val="000000"/>
          <w:sz w:val="40"/>
          <w:szCs w:val="40"/>
          <w:rtl/>
          <w:lang w:bidi="ar-EG"/>
        </w:rPr>
      </w:pPr>
      <w:r w:rsidRPr="00E56B12">
        <w:rPr>
          <w:rFonts w:ascii="Simplified Arabic" w:hAnsi="Simplified Arabic" w:cs="PT Bold Heading" w:hint="cs"/>
          <w:b w:val="0"/>
          <w:bCs w:val="0"/>
          <w:color w:val="000000"/>
          <w:sz w:val="40"/>
          <w:szCs w:val="40"/>
          <w:rtl/>
          <w:lang w:bidi="ar-EG"/>
        </w:rPr>
        <w:lastRenderedPageBreak/>
        <w:t>أصحاب المعالي والسعادة</w:t>
      </w:r>
    </w:p>
    <w:p w:rsidR="007C3AC7" w:rsidRPr="00E56B12" w:rsidRDefault="00A36D4A" w:rsidP="001D24C3">
      <w:pPr>
        <w:keepNext/>
        <w:keepLines/>
        <w:widowControl w:val="0"/>
        <w:spacing w:line="216" w:lineRule="auto"/>
        <w:ind w:right="-426"/>
        <w:jc w:val="mediumKashida"/>
        <w:rPr>
          <w:rFonts w:ascii="Simplified Arabic" w:hAnsi="Simplified Arabic" w:cs="PT Bold Heading"/>
          <w:b w:val="0"/>
          <w:bCs w:val="0"/>
          <w:color w:val="000000"/>
          <w:sz w:val="40"/>
          <w:szCs w:val="40"/>
          <w:rtl/>
          <w:lang w:bidi="ar-EG"/>
        </w:rPr>
      </w:pPr>
      <w:r w:rsidRPr="00E56B12">
        <w:rPr>
          <w:rFonts w:ascii="Simplified Arabic" w:hAnsi="Simplified Arabic" w:cs="PT Bold Heading" w:hint="cs"/>
          <w:b w:val="0"/>
          <w:bCs w:val="0"/>
          <w:color w:val="000000"/>
          <w:sz w:val="40"/>
          <w:szCs w:val="40"/>
          <w:rtl/>
          <w:lang w:bidi="ar-EG"/>
        </w:rPr>
        <w:t>السيدات والسادة،</w:t>
      </w:r>
    </w:p>
    <w:p w:rsidR="00AB181A" w:rsidRPr="00E56B12" w:rsidRDefault="00A36D4A" w:rsidP="004A4695">
      <w:pPr>
        <w:spacing w:before="240" w:line="216" w:lineRule="auto"/>
        <w:ind w:right="-405" w:firstLine="720"/>
        <w:jc w:val="mediumKashida"/>
        <w:rPr>
          <w:rFonts w:ascii="Simplified Arabic" w:hAnsi="Simplified Arabic"/>
          <w:spacing w:val="-4"/>
          <w:sz w:val="40"/>
          <w:szCs w:val="40"/>
          <w:rtl/>
          <w:lang w:bidi="ar-EG"/>
        </w:rPr>
      </w:pPr>
      <w:r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>يطيب لي أن أرحب بكم هنا... في هذه القاعة التاريخية التي كانت شاهدة على إنشاء العديد من الغرف التجارية العربية الأجنبية المشتركة خدمة للأهداف والمقاصد العربية السامية</w:t>
      </w:r>
      <w:r w:rsidR="00554F84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>...</w:t>
      </w:r>
      <w:r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 واسمحوا لي أن أتقدم بالشكر لاتحاد ال</w:t>
      </w:r>
      <w:r w:rsidR="00B91CEB"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>غرف</w:t>
      </w:r>
      <w:r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 العربية ممثلاً في شخص رئيسه سعادة السيد </w:t>
      </w:r>
      <w:proofErr w:type="gramStart"/>
      <w:r w:rsidR="00B0283C"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>عبدالله</w:t>
      </w:r>
      <w:proofErr w:type="gramEnd"/>
      <w:r w:rsidR="00B0283C"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 </w:t>
      </w:r>
      <w:r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بن </w:t>
      </w:r>
      <w:r w:rsidR="00B0283C"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محمد </w:t>
      </w:r>
      <w:r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>المزروعي، وأمينه العام معالي د. خالد حنفي، لجهودهم المخلصة لعقد هذا الاجتماع، والشكر موصول لكل من ساهم في تيسير جمعنا</w:t>
      </w:r>
      <w:r w:rsidR="004A4695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 اليوم</w:t>
      </w:r>
      <w:r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>.</w:t>
      </w:r>
    </w:p>
    <w:p w:rsidR="00E56B12" w:rsidRDefault="00A36D4A" w:rsidP="004A4695">
      <w:pPr>
        <w:spacing w:before="240" w:line="216" w:lineRule="auto"/>
        <w:ind w:right="-405" w:firstLine="720"/>
        <w:jc w:val="mediumKashida"/>
        <w:rPr>
          <w:rFonts w:ascii="Simplified Arabic" w:hAnsi="Simplified Arabic"/>
          <w:spacing w:val="-4"/>
          <w:sz w:val="40"/>
          <w:szCs w:val="40"/>
          <w:rtl/>
          <w:lang w:bidi="ar-EG"/>
        </w:rPr>
      </w:pPr>
      <w:r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>وكما تدركون جميعاً</w:t>
      </w:r>
      <w:r w:rsidR="00986827"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>،</w:t>
      </w:r>
      <w:r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 لقد لعبت جامعة الدول العربية دوراً فاعلاً في إنشاء ودعم هذه الغرف</w:t>
      </w:r>
      <w:r w:rsidR="00986827"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>..</w:t>
      </w:r>
      <w:r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>. والتي</w:t>
      </w:r>
      <w:r w:rsidR="00554F84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 نفخر جميعاً بأن </w:t>
      </w:r>
      <w:r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عددها </w:t>
      </w:r>
      <w:r w:rsidR="00554F84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قد بلغ </w:t>
      </w:r>
      <w:r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>اليوم</w:t>
      </w:r>
      <w:r w:rsidR="00986827"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 </w:t>
      </w:r>
      <w:r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(16) غرفة </w:t>
      </w:r>
      <w:r w:rsidR="00986827"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>ت</w:t>
      </w:r>
      <w:r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>نشط في كل القارات</w:t>
      </w:r>
      <w:r w:rsidR="00206243"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>...</w:t>
      </w:r>
      <w:r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 ونتطلع إلى إنشاء المزيد منها، إذ تعمل الأمانة العامة حالياً على التحضير لإطلاق </w:t>
      </w:r>
      <w:r w:rsidR="00986827"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>غ</w:t>
      </w:r>
      <w:r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>رف تجارية في كل من جنوب أفريقيا وكينيا، وكذا في الهند</w:t>
      </w:r>
      <w:r w:rsidR="00554F84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>...</w:t>
      </w:r>
      <w:r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 وهي دول تجمعها بالعالم العربي علاقات تاريخية وتبادل تجاري كبير... </w:t>
      </w:r>
      <w:r w:rsidR="00206243"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>و</w:t>
      </w:r>
      <w:r w:rsidR="00554F84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انني </w:t>
      </w:r>
      <w:r w:rsidR="00206243"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أدعو اتحاد الغرف العربية إلى تعزيز قنوات التواصل والتعاون مع الأمانة العامة في هذا الشأن حتى </w:t>
      </w:r>
      <w:r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>تباشر هذه الغرف</w:t>
      </w:r>
      <w:r w:rsidR="00554F84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 التي ننشد تأسيسها</w:t>
      </w:r>
      <w:r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 </w:t>
      </w:r>
      <w:r w:rsidR="0035513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أنشطتها </w:t>
      </w:r>
      <w:r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>في أقرب فرصة.</w:t>
      </w:r>
    </w:p>
    <w:p w:rsidR="00E56B12" w:rsidRDefault="00E56B12" w:rsidP="00E56B12">
      <w:pPr>
        <w:spacing w:line="216" w:lineRule="auto"/>
        <w:ind w:right="-405" w:firstLine="720"/>
        <w:jc w:val="mediumKashida"/>
        <w:rPr>
          <w:rFonts w:ascii="Simplified Arabic" w:hAnsi="Simplified Arabic"/>
          <w:spacing w:val="-4"/>
          <w:sz w:val="40"/>
          <w:szCs w:val="40"/>
          <w:rtl/>
          <w:lang w:bidi="ar-EG"/>
        </w:rPr>
      </w:pPr>
    </w:p>
    <w:p w:rsidR="00E56B12" w:rsidRPr="00E56B12" w:rsidRDefault="00E56B12" w:rsidP="00E56B12">
      <w:pPr>
        <w:spacing w:line="216" w:lineRule="auto"/>
        <w:ind w:right="-405" w:firstLine="720"/>
        <w:jc w:val="mediumKashida"/>
        <w:rPr>
          <w:rFonts w:ascii="Simplified Arabic" w:hAnsi="Simplified Arabic"/>
          <w:spacing w:val="-4"/>
          <w:sz w:val="40"/>
          <w:szCs w:val="40"/>
          <w:rtl/>
          <w:lang w:bidi="ar-EG"/>
        </w:rPr>
      </w:pPr>
    </w:p>
    <w:p w:rsidR="00A36D4A" w:rsidRPr="00E56B12" w:rsidRDefault="00A36D4A" w:rsidP="00E56B12">
      <w:pPr>
        <w:keepNext/>
        <w:keepLines/>
        <w:widowControl w:val="0"/>
        <w:spacing w:before="240" w:line="216" w:lineRule="auto"/>
        <w:ind w:right="-426"/>
        <w:jc w:val="mediumKashida"/>
        <w:rPr>
          <w:rFonts w:ascii="Simplified Arabic" w:hAnsi="Simplified Arabic" w:cs="PT Bold Heading"/>
          <w:b w:val="0"/>
          <w:bCs w:val="0"/>
          <w:color w:val="000000"/>
          <w:sz w:val="40"/>
          <w:szCs w:val="40"/>
          <w:rtl/>
          <w:lang w:bidi="ar-EG"/>
        </w:rPr>
      </w:pPr>
      <w:r w:rsidRPr="00E56B12">
        <w:rPr>
          <w:rFonts w:ascii="Simplified Arabic" w:hAnsi="Simplified Arabic" w:cs="PT Bold Heading" w:hint="cs"/>
          <w:b w:val="0"/>
          <w:bCs w:val="0"/>
          <w:color w:val="000000"/>
          <w:sz w:val="40"/>
          <w:szCs w:val="40"/>
          <w:rtl/>
          <w:lang w:bidi="ar-EG"/>
        </w:rPr>
        <w:lastRenderedPageBreak/>
        <w:t>السيدات والسادة،</w:t>
      </w:r>
    </w:p>
    <w:p w:rsidR="00A36D4A" w:rsidRPr="00E56B12" w:rsidRDefault="00A36D4A" w:rsidP="00E56B12">
      <w:pPr>
        <w:spacing w:line="216" w:lineRule="auto"/>
        <w:ind w:right="-405" w:firstLine="720"/>
        <w:jc w:val="mediumKashida"/>
        <w:rPr>
          <w:rFonts w:ascii="Simplified Arabic" w:hAnsi="Simplified Arabic"/>
          <w:spacing w:val="-4"/>
          <w:sz w:val="40"/>
          <w:szCs w:val="40"/>
          <w:rtl/>
          <w:lang w:bidi="ar-EG"/>
        </w:rPr>
      </w:pPr>
      <w:r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أود أن أشير </w:t>
      </w:r>
      <w:r w:rsidR="00206243"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من </w:t>
      </w:r>
      <w:r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هذا المقام إلى ثلاثة موضوعات أراها </w:t>
      </w:r>
      <w:r w:rsidR="00554F84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على قدر من الأهمية </w:t>
      </w:r>
      <w:r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>وهي:</w:t>
      </w:r>
    </w:p>
    <w:p w:rsidR="00A36D4A" w:rsidRPr="00E56B12" w:rsidRDefault="00A36D4A" w:rsidP="00D31C67">
      <w:pPr>
        <w:spacing w:line="216" w:lineRule="auto"/>
        <w:ind w:left="566" w:right="-405" w:hanging="720"/>
        <w:jc w:val="mediumKashida"/>
        <w:rPr>
          <w:rFonts w:ascii="Simplified Arabic" w:hAnsi="Simplified Arabic"/>
          <w:spacing w:val="-4"/>
          <w:sz w:val="40"/>
          <w:szCs w:val="40"/>
          <w:rtl/>
          <w:lang w:bidi="ar-EG"/>
        </w:rPr>
      </w:pPr>
      <w:r w:rsidRPr="00E56B12">
        <w:rPr>
          <w:rFonts w:ascii="Simplified Arabic" w:hAnsi="Simplified Arabic" w:hint="cs"/>
          <w:spacing w:val="-4"/>
          <w:sz w:val="40"/>
          <w:szCs w:val="40"/>
          <w:u w:val="single"/>
          <w:rtl/>
          <w:lang w:bidi="ar-EG"/>
        </w:rPr>
        <w:t>أولاً</w:t>
      </w:r>
      <w:r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>:</w:t>
      </w:r>
      <w:r w:rsidRPr="00E56B12">
        <w:rPr>
          <w:rFonts w:ascii="Simplified Arabic" w:hAnsi="Simplified Arabic"/>
          <w:spacing w:val="-4"/>
          <w:sz w:val="40"/>
          <w:szCs w:val="40"/>
          <w:rtl/>
          <w:lang w:bidi="ar-EG"/>
        </w:rPr>
        <w:tab/>
      </w:r>
      <w:r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إننا نعيش اليوم في </w:t>
      </w:r>
      <w:r w:rsidR="00986827"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>عالم</w:t>
      </w:r>
      <w:r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 سريع التغير سمته الأساسية الرقمنة... والغرف التجارية كغيرها من المنظمات مطالبة بتبني هيكلة جديدة مرنة، واعتماد حلول تكنولوجية تواكب هذه التطورات المتسارعة... إن التحول إلى الجيل الجديد </w:t>
      </w:r>
      <w:r w:rsidR="00986827"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>من</w:t>
      </w:r>
      <w:r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 غرف التجارة والصناعة يمر عبر تبني طرق عمل جديدة فعالة، قائمة على استخدام تقنيات الثورة الرقمية، وبناء نظم معلومات مبتكرة تسهم في تذليل الصعوبات وخلق ف</w:t>
      </w:r>
      <w:r w:rsidR="00206243"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>ر</w:t>
      </w:r>
      <w:r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>ص استثمارية جديدة.</w:t>
      </w:r>
    </w:p>
    <w:p w:rsidR="00206243" w:rsidRPr="00E56B12" w:rsidRDefault="00A36D4A" w:rsidP="00D31C67">
      <w:pPr>
        <w:spacing w:line="216" w:lineRule="auto"/>
        <w:ind w:left="566" w:right="-405" w:hanging="720"/>
        <w:jc w:val="mediumKashida"/>
        <w:rPr>
          <w:rFonts w:ascii="Simplified Arabic" w:hAnsi="Simplified Arabic"/>
          <w:spacing w:val="-8"/>
          <w:sz w:val="40"/>
          <w:szCs w:val="40"/>
          <w:rtl/>
          <w:lang w:bidi="ar-EG"/>
        </w:rPr>
      </w:pPr>
      <w:r w:rsidRPr="00E56B12">
        <w:rPr>
          <w:rFonts w:ascii="Simplified Arabic" w:hAnsi="Simplified Arabic" w:hint="cs"/>
          <w:spacing w:val="-8"/>
          <w:sz w:val="40"/>
          <w:szCs w:val="40"/>
          <w:u w:val="single"/>
          <w:rtl/>
          <w:lang w:bidi="ar-EG"/>
        </w:rPr>
        <w:t>ثانياً</w:t>
      </w:r>
      <w:r w:rsidRPr="00E56B12">
        <w:rPr>
          <w:rFonts w:ascii="Simplified Arabic" w:hAnsi="Simplified Arabic" w:hint="cs"/>
          <w:spacing w:val="-8"/>
          <w:sz w:val="40"/>
          <w:szCs w:val="40"/>
          <w:rtl/>
          <w:lang w:bidi="ar-EG"/>
        </w:rPr>
        <w:t>:</w:t>
      </w:r>
      <w:r w:rsidRPr="00E56B12">
        <w:rPr>
          <w:rFonts w:ascii="Simplified Arabic" w:hAnsi="Simplified Arabic"/>
          <w:spacing w:val="-8"/>
          <w:sz w:val="40"/>
          <w:szCs w:val="40"/>
          <w:rtl/>
          <w:lang w:bidi="ar-EG"/>
        </w:rPr>
        <w:tab/>
      </w:r>
      <w:r w:rsidRPr="00E56B12">
        <w:rPr>
          <w:rFonts w:ascii="Simplified Arabic" w:hAnsi="Simplified Arabic" w:hint="cs"/>
          <w:spacing w:val="-8"/>
          <w:sz w:val="40"/>
          <w:szCs w:val="40"/>
          <w:rtl/>
          <w:lang w:bidi="ar-EG"/>
        </w:rPr>
        <w:t>تلعب غرف التجارة والصناعة العربية الأجنبية دوراً مهماً في تشجيع المستثمرين الأجانب على دخول السوق العربية وتعريفهم بالفرص التي تتيحها</w:t>
      </w:r>
      <w:r w:rsidR="002278B4">
        <w:rPr>
          <w:rFonts w:ascii="Simplified Arabic" w:hAnsi="Simplified Arabic" w:hint="cs"/>
          <w:spacing w:val="-8"/>
          <w:sz w:val="40"/>
          <w:szCs w:val="40"/>
          <w:rtl/>
          <w:lang w:bidi="ar-EG"/>
        </w:rPr>
        <w:t xml:space="preserve"> </w:t>
      </w:r>
      <w:r w:rsidR="00554F84">
        <w:rPr>
          <w:rFonts w:ascii="Simplified Arabic" w:hAnsi="Simplified Arabic" w:hint="cs"/>
          <w:spacing w:val="-8"/>
          <w:sz w:val="40"/>
          <w:szCs w:val="40"/>
          <w:rtl/>
          <w:lang w:bidi="ar-EG"/>
        </w:rPr>
        <w:t xml:space="preserve">هذه السوق </w:t>
      </w:r>
      <w:r w:rsidR="00986827" w:rsidRPr="00E56B12">
        <w:rPr>
          <w:rFonts w:ascii="Simplified Arabic" w:hAnsi="Simplified Arabic" w:hint="cs"/>
          <w:spacing w:val="-8"/>
          <w:sz w:val="40"/>
          <w:szCs w:val="40"/>
          <w:rtl/>
          <w:lang w:bidi="ar-EG"/>
        </w:rPr>
        <w:t>..</w:t>
      </w:r>
      <w:r w:rsidRPr="00E56B12">
        <w:rPr>
          <w:rFonts w:ascii="Simplified Arabic" w:hAnsi="Simplified Arabic" w:hint="cs"/>
          <w:spacing w:val="-8"/>
          <w:sz w:val="40"/>
          <w:szCs w:val="40"/>
          <w:rtl/>
          <w:lang w:bidi="ar-EG"/>
        </w:rPr>
        <w:t xml:space="preserve">. </w:t>
      </w:r>
      <w:r w:rsidR="00554F84">
        <w:rPr>
          <w:rFonts w:ascii="Simplified Arabic" w:hAnsi="Simplified Arabic" w:hint="cs"/>
          <w:spacing w:val="-8"/>
          <w:sz w:val="40"/>
          <w:szCs w:val="40"/>
          <w:rtl/>
          <w:lang w:bidi="ar-EG"/>
        </w:rPr>
        <w:t xml:space="preserve">وذلك </w:t>
      </w:r>
      <w:r w:rsidRPr="00E56B12">
        <w:rPr>
          <w:rFonts w:ascii="Simplified Arabic" w:hAnsi="Simplified Arabic" w:hint="cs"/>
          <w:spacing w:val="-8"/>
          <w:sz w:val="40"/>
          <w:szCs w:val="40"/>
          <w:rtl/>
          <w:lang w:bidi="ar-EG"/>
        </w:rPr>
        <w:t>عبر تنظيم المؤتمرات والندوات وزيارات العمل</w:t>
      </w:r>
      <w:r w:rsidR="002278B4">
        <w:rPr>
          <w:rFonts w:ascii="Simplified Arabic" w:hAnsi="Simplified Arabic" w:hint="cs"/>
          <w:spacing w:val="-8"/>
          <w:sz w:val="40"/>
          <w:szCs w:val="40"/>
          <w:rtl/>
          <w:lang w:bidi="ar-EG"/>
        </w:rPr>
        <w:t xml:space="preserve"> </w:t>
      </w:r>
      <w:r w:rsidRPr="00E56B12">
        <w:rPr>
          <w:rFonts w:ascii="Simplified Arabic" w:hAnsi="Simplified Arabic" w:hint="cs"/>
          <w:spacing w:val="-8"/>
          <w:sz w:val="40"/>
          <w:szCs w:val="40"/>
          <w:rtl/>
          <w:lang w:bidi="ar-EG"/>
        </w:rPr>
        <w:t>... ولقد نجحت في هذه المساعي بشكل يستحق الإشادة، وأشير في هذا السياق على سبيل المثال إلى أعمال الدورة (19) لأصحاب الأعمال والمستثمرين ال</w:t>
      </w:r>
      <w:r w:rsidR="00206243" w:rsidRPr="00E56B12">
        <w:rPr>
          <w:rFonts w:ascii="Simplified Arabic" w:hAnsi="Simplified Arabic" w:hint="cs"/>
          <w:spacing w:val="-8"/>
          <w:sz w:val="40"/>
          <w:szCs w:val="40"/>
          <w:rtl/>
          <w:lang w:bidi="ar-EG"/>
        </w:rPr>
        <w:t>تي</w:t>
      </w:r>
      <w:r w:rsidRPr="00E56B12">
        <w:rPr>
          <w:rFonts w:ascii="Simplified Arabic" w:hAnsi="Simplified Arabic" w:hint="cs"/>
          <w:spacing w:val="-8"/>
          <w:sz w:val="40"/>
          <w:szCs w:val="40"/>
          <w:rtl/>
          <w:lang w:bidi="ar-EG"/>
        </w:rPr>
        <w:t xml:space="preserve"> عقد</w:t>
      </w:r>
      <w:r w:rsidR="00206243" w:rsidRPr="00E56B12">
        <w:rPr>
          <w:rFonts w:ascii="Simplified Arabic" w:hAnsi="Simplified Arabic" w:hint="cs"/>
          <w:spacing w:val="-8"/>
          <w:sz w:val="40"/>
          <w:szCs w:val="40"/>
          <w:rtl/>
          <w:lang w:bidi="ar-EG"/>
        </w:rPr>
        <w:t>ت</w:t>
      </w:r>
      <w:r w:rsidRPr="00E56B12">
        <w:rPr>
          <w:rFonts w:ascii="Simplified Arabic" w:hAnsi="Simplified Arabic" w:hint="cs"/>
          <w:spacing w:val="-8"/>
          <w:sz w:val="40"/>
          <w:szCs w:val="40"/>
          <w:rtl/>
          <w:lang w:bidi="ar-EG"/>
        </w:rPr>
        <w:t xml:space="preserve"> بالعاصمة طرابلس يومي 28 و29 نوفمبر 2021 تحت رعاية رئاسة الحكومة الليبية، </w:t>
      </w:r>
      <w:r w:rsidR="00206243" w:rsidRPr="00E56B12">
        <w:rPr>
          <w:rFonts w:ascii="Simplified Arabic" w:hAnsi="Simplified Arabic" w:hint="cs"/>
          <w:spacing w:val="-8"/>
          <w:sz w:val="40"/>
          <w:szCs w:val="40"/>
          <w:rtl/>
          <w:lang w:bidi="ar-EG"/>
        </w:rPr>
        <w:t xml:space="preserve">حيث </w:t>
      </w:r>
      <w:r w:rsidR="00F27DB9" w:rsidRPr="00E56B12">
        <w:rPr>
          <w:rFonts w:ascii="Simplified Arabic" w:hAnsi="Simplified Arabic" w:hint="cs"/>
          <w:spacing w:val="-8"/>
          <w:sz w:val="40"/>
          <w:szCs w:val="40"/>
          <w:rtl/>
          <w:lang w:bidi="ar-EG"/>
        </w:rPr>
        <w:t xml:space="preserve">شارك </w:t>
      </w:r>
      <w:r w:rsidR="00986827" w:rsidRPr="00E56B12">
        <w:rPr>
          <w:rFonts w:ascii="Simplified Arabic" w:hAnsi="Simplified Arabic" w:hint="cs"/>
          <w:spacing w:val="-8"/>
          <w:sz w:val="40"/>
          <w:szCs w:val="40"/>
          <w:rtl/>
          <w:lang w:bidi="ar-EG"/>
        </w:rPr>
        <w:t>فيه</w:t>
      </w:r>
      <w:r w:rsidR="00206243" w:rsidRPr="00E56B12">
        <w:rPr>
          <w:rFonts w:ascii="Simplified Arabic" w:hAnsi="Simplified Arabic" w:hint="cs"/>
          <w:spacing w:val="-8"/>
          <w:sz w:val="40"/>
          <w:szCs w:val="40"/>
          <w:rtl/>
          <w:lang w:bidi="ar-EG"/>
        </w:rPr>
        <w:t>ا</w:t>
      </w:r>
      <w:r w:rsidR="00F27DB9" w:rsidRPr="00E56B12">
        <w:rPr>
          <w:rFonts w:ascii="Simplified Arabic" w:hAnsi="Simplified Arabic" w:hint="cs"/>
          <w:spacing w:val="-8"/>
          <w:sz w:val="40"/>
          <w:szCs w:val="40"/>
          <w:rtl/>
          <w:lang w:bidi="ar-EG"/>
        </w:rPr>
        <w:t xml:space="preserve"> أكثر من 500 متعامل اقتصادي و20 دولة.</w:t>
      </w:r>
    </w:p>
    <w:p w:rsidR="004B731D" w:rsidRPr="00E56B12" w:rsidRDefault="00206243" w:rsidP="00D31C67">
      <w:pPr>
        <w:spacing w:line="216" w:lineRule="auto"/>
        <w:ind w:left="566" w:right="-405" w:hanging="720"/>
        <w:jc w:val="mediumKashida"/>
        <w:rPr>
          <w:rFonts w:ascii="Simplified Arabic" w:hAnsi="Simplified Arabic"/>
          <w:spacing w:val="-4"/>
          <w:sz w:val="40"/>
          <w:szCs w:val="40"/>
          <w:rtl/>
          <w:lang w:bidi="ar-EG"/>
        </w:rPr>
      </w:pPr>
      <w:r w:rsidRPr="00E56B12">
        <w:rPr>
          <w:rFonts w:ascii="Simplified Arabic" w:hAnsi="Simplified Arabic"/>
          <w:spacing w:val="-8"/>
          <w:sz w:val="40"/>
          <w:szCs w:val="40"/>
          <w:rtl/>
          <w:lang w:bidi="ar-EG"/>
        </w:rPr>
        <w:tab/>
      </w:r>
      <w:r w:rsidRPr="00E56B12">
        <w:rPr>
          <w:rFonts w:ascii="Simplified Arabic" w:hAnsi="Simplified Arabic" w:hint="cs"/>
          <w:spacing w:val="-8"/>
          <w:sz w:val="40"/>
          <w:szCs w:val="40"/>
          <w:rtl/>
          <w:lang w:bidi="ar-EG"/>
        </w:rPr>
        <w:t>ولا يمكن لغرف التجارة أن تنجح في مهامها إذا كانت قوانين الاستثمار العربية غير مشجعة، فهي ركن من أركان الأعمال</w:t>
      </w:r>
      <w:r w:rsidR="00F61892" w:rsidRPr="00E56B12">
        <w:rPr>
          <w:rFonts w:ascii="Simplified Arabic" w:hAnsi="Simplified Arabic" w:hint="cs"/>
          <w:spacing w:val="-8"/>
          <w:sz w:val="40"/>
          <w:szCs w:val="40"/>
          <w:rtl/>
          <w:lang w:bidi="ar-EG"/>
        </w:rPr>
        <w:t>، إذ ترسم القواعد الأساسية والإطار العام لخلق الثروة ونقل رؤوس الأموال</w:t>
      </w:r>
      <w:r w:rsidR="002278B4">
        <w:rPr>
          <w:rFonts w:ascii="Simplified Arabic" w:hAnsi="Simplified Arabic" w:hint="cs"/>
          <w:spacing w:val="-8"/>
          <w:sz w:val="40"/>
          <w:szCs w:val="40"/>
          <w:rtl/>
          <w:lang w:bidi="ar-EG"/>
        </w:rPr>
        <w:t xml:space="preserve"> </w:t>
      </w:r>
      <w:r w:rsidR="00E56B12" w:rsidRPr="00E56B12">
        <w:rPr>
          <w:rFonts w:ascii="Simplified Arabic" w:hAnsi="Simplified Arabic" w:hint="cs"/>
          <w:spacing w:val="-8"/>
          <w:sz w:val="40"/>
          <w:szCs w:val="40"/>
          <w:rtl/>
          <w:lang w:bidi="ar-EG"/>
        </w:rPr>
        <w:t xml:space="preserve">... </w:t>
      </w:r>
      <w:r w:rsidR="004B731D"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وفي هذا السياق، وإيماناً من جامعة الدول العربية بأهمية وضع تشريعات عربية تشجع الاستثمار وتساهم في بناء مناخ حاضن </w:t>
      </w:r>
      <w:r w:rsidR="004B731D"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lastRenderedPageBreak/>
        <w:t xml:space="preserve">للأعمال، </w:t>
      </w:r>
      <w:r w:rsidR="00554F84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>علقت</w:t>
      </w:r>
      <w:r w:rsidR="004B731D"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 الأمانة العامة أهمية </w:t>
      </w:r>
      <w:r w:rsidR="00554F84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كبيرة على </w:t>
      </w:r>
      <w:r w:rsidR="004B731D"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تطوير الاتفاقية العربية للاستثمار، وقد تم </w:t>
      </w:r>
      <w:r w:rsidR="00554F84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بالفعل </w:t>
      </w:r>
      <w:r w:rsidR="004B731D"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الانتهاء من المسودة الأولى تمهيداً لعرضها على القادة العرب لاعتمادها، وأدعو في هذا الصدد اتحاد الغرف العربية </w:t>
      </w:r>
      <w:r w:rsidR="004B731D" w:rsidRPr="00E56B12">
        <w:rPr>
          <w:rFonts w:ascii="Simplified Arabic" w:hAnsi="Simplified Arabic"/>
          <w:spacing w:val="-4"/>
          <w:sz w:val="40"/>
          <w:szCs w:val="40"/>
          <w:rtl/>
          <w:lang w:bidi="ar-EG"/>
        </w:rPr>
        <w:t>–</w:t>
      </w:r>
      <w:r w:rsidR="004B731D"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 بوصفه ممثلاً للقطاع الخاص </w:t>
      </w:r>
      <w:r w:rsidR="004B731D" w:rsidRPr="00E56B12">
        <w:rPr>
          <w:rFonts w:ascii="Simplified Arabic" w:hAnsi="Simplified Arabic"/>
          <w:spacing w:val="-4"/>
          <w:sz w:val="40"/>
          <w:szCs w:val="40"/>
          <w:rtl/>
          <w:lang w:bidi="ar-EG"/>
        </w:rPr>
        <w:t>–</w:t>
      </w:r>
      <w:r w:rsidR="004B731D"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 للمشاركة في اجتماع لجنة الخبراء القانونيين وخبراء الاستثمار في الدول العربية للإسهام بخبرته في إعداد ن</w:t>
      </w:r>
      <w:r w:rsidR="00986827"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>ص</w:t>
      </w:r>
      <w:r w:rsidR="004B731D"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 جديد يوا</w:t>
      </w:r>
      <w:r w:rsidR="00986827"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>كب</w:t>
      </w:r>
      <w:r w:rsidR="004B731D"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 التطورات المستقبلية.</w:t>
      </w:r>
    </w:p>
    <w:p w:rsidR="004B731D" w:rsidRPr="00E56B12" w:rsidRDefault="004B731D" w:rsidP="00D31C67">
      <w:pPr>
        <w:spacing w:line="216" w:lineRule="auto"/>
        <w:ind w:left="566" w:right="-403" w:hanging="720"/>
        <w:jc w:val="mediumKashida"/>
        <w:rPr>
          <w:rFonts w:ascii="Simplified Arabic" w:hAnsi="Simplified Arabic"/>
          <w:spacing w:val="-4"/>
          <w:sz w:val="40"/>
          <w:szCs w:val="40"/>
          <w:rtl/>
          <w:lang w:bidi="ar-EG"/>
        </w:rPr>
      </w:pPr>
      <w:r w:rsidRPr="00E56B12">
        <w:rPr>
          <w:rFonts w:ascii="Simplified Arabic" w:hAnsi="Simplified Arabic" w:hint="cs"/>
          <w:spacing w:val="-4"/>
          <w:sz w:val="40"/>
          <w:szCs w:val="40"/>
          <w:u w:val="single"/>
          <w:rtl/>
          <w:lang w:bidi="ar-EG"/>
        </w:rPr>
        <w:t>ثالثاً</w:t>
      </w:r>
      <w:r w:rsidR="00554F84" w:rsidRPr="00554F84">
        <w:rPr>
          <w:rFonts w:ascii="Simplified Arabic" w:hAnsi="Simplified Arabic" w:hint="cs"/>
          <w:spacing w:val="-4"/>
          <w:sz w:val="40"/>
          <w:szCs w:val="40"/>
          <w:u w:val="single"/>
          <w:rtl/>
          <w:lang w:bidi="ar-EG"/>
        </w:rPr>
        <w:t xml:space="preserve"> وأخيراً</w:t>
      </w:r>
      <w:r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>:</w:t>
      </w:r>
      <w:r w:rsidRPr="00E56B12">
        <w:rPr>
          <w:rFonts w:ascii="Simplified Arabic" w:hAnsi="Simplified Arabic"/>
          <w:spacing w:val="-4"/>
          <w:sz w:val="40"/>
          <w:szCs w:val="40"/>
          <w:rtl/>
          <w:lang w:bidi="ar-EG"/>
        </w:rPr>
        <w:tab/>
      </w:r>
      <w:r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تتيح المنطقة العربية فرصاً كبيرة للاستثمار بفضل إمكاناتها ومواردها وموقعها الاستراتيجي في قلب الطرق التجارية العالمية، ولقد أطلقت العديد من </w:t>
      </w:r>
      <w:r w:rsidR="002278B4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>الحكومات</w:t>
      </w:r>
      <w:r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 العربية برامج طموحة للتنمية</w:t>
      </w:r>
      <w:r w:rsidR="002278B4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 </w:t>
      </w:r>
      <w:r w:rsidR="00554F84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>وتشجيع الاستثمار وتنويع الاقتصاد</w:t>
      </w:r>
      <w:r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... وأدعو </w:t>
      </w:r>
      <w:r w:rsidR="00986827"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>من</w:t>
      </w:r>
      <w:r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 هذا المقام كل الغرف </w:t>
      </w:r>
      <w:r w:rsidR="00B0053E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>ل</w:t>
      </w:r>
      <w:r w:rsidR="00554F84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مواكبة </w:t>
      </w:r>
      <w:r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هذه الخطط </w:t>
      </w:r>
      <w:r w:rsidR="00554F84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والبرامج </w:t>
      </w:r>
      <w:r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>مع التركيز على دعم المؤسسات الصغيرة والمتوسطة العاملة في مجال الاقتصاد الأخضر، وتلك التي تتبنى تكنولوجيا تساهم في الحد من آثار التغير المناخي</w:t>
      </w:r>
      <w:r w:rsidR="00D06EB6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 وتسعى لنقلها وتوطينها</w:t>
      </w:r>
      <w:r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>.</w:t>
      </w:r>
      <w:r w:rsidR="00554F84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>.. باعتبار ان هذه المجالات تشكل موجة المستقبل سواءً في منطقتنا أو في العالم على اتساعه.</w:t>
      </w:r>
    </w:p>
    <w:p w:rsidR="00C15216" w:rsidRPr="00E56B12" w:rsidRDefault="00554F84" w:rsidP="00E56B12">
      <w:pPr>
        <w:spacing w:before="240" w:line="216" w:lineRule="auto"/>
        <w:ind w:right="-403" w:firstLine="720"/>
        <w:jc w:val="mediumKashida"/>
        <w:rPr>
          <w:rFonts w:ascii="Simplified Arabic" w:hAnsi="Simplified Arabic"/>
          <w:spacing w:val="-4"/>
          <w:sz w:val="40"/>
          <w:szCs w:val="40"/>
          <w:rtl/>
          <w:lang w:bidi="ar-EG"/>
        </w:rPr>
      </w:pPr>
      <w:r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>و</w:t>
      </w:r>
      <w:r w:rsidR="00986827"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ختاماً.. </w:t>
      </w:r>
      <w:r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>فقد رأيت من الأهمية الإشارة لهذه الموضوعات الثلاثة باختصار شديد باعتبارها ترسم معاً ملامح المستقبل الاقتصادي لمنطقتنا</w:t>
      </w:r>
      <w:r w:rsidR="004B731D"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، </w:t>
      </w:r>
      <w:r w:rsidR="00E56B12"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>وأتمنى</w:t>
      </w:r>
      <w:r w:rsidR="00C15216"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 لأعمال</w:t>
      </w:r>
      <w:r w:rsidR="00E56B12"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>كم</w:t>
      </w:r>
      <w:r w:rsidR="00C15216" w:rsidRPr="00E56B12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 النجاح والوصول إلى النتائج التي نرجوها خدمة لمصالح شعوبنا.</w:t>
      </w:r>
      <w:r w:rsidR="00F54B01">
        <w:rPr>
          <w:rFonts w:ascii="Simplified Arabic" w:hAnsi="Simplified Arabic" w:hint="cs"/>
          <w:spacing w:val="-4"/>
          <w:sz w:val="40"/>
          <w:szCs w:val="40"/>
          <w:rtl/>
          <w:lang w:bidi="ar-EG"/>
        </w:rPr>
        <w:t xml:space="preserve"> </w:t>
      </w:r>
    </w:p>
    <w:bookmarkEnd w:id="1"/>
    <w:p w:rsidR="0022793B" w:rsidRPr="00E56B12" w:rsidRDefault="00A05B97" w:rsidP="00554F84">
      <w:pPr>
        <w:spacing w:line="216" w:lineRule="auto"/>
        <w:ind w:left="-427" w:right="-403"/>
        <w:jc w:val="center"/>
        <w:rPr>
          <w:rFonts w:ascii="Simplified Arabic" w:hAnsi="Simplified Arabic"/>
          <w:sz w:val="16"/>
          <w:szCs w:val="16"/>
          <w:rtl/>
          <w:lang w:bidi="ar-EG"/>
        </w:rPr>
      </w:pPr>
      <w:r w:rsidRPr="00E56B12">
        <w:rPr>
          <w:rFonts w:ascii="Simplified Arabic" w:hAnsi="Simplified Arabic" w:hint="cs"/>
          <w:sz w:val="40"/>
          <w:szCs w:val="40"/>
          <w:rtl/>
          <w:lang w:bidi="ar-EG"/>
        </w:rPr>
        <w:t>و</w:t>
      </w:r>
      <w:r w:rsidR="00D45A8A" w:rsidRPr="00E56B12">
        <w:rPr>
          <w:rFonts w:ascii="Simplified Arabic" w:hAnsi="Simplified Arabic" w:hint="cs"/>
          <w:sz w:val="40"/>
          <w:szCs w:val="40"/>
          <w:rtl/>
          <w:lang w:bidi="ar-EG"/>
        </w:rPr>
        <w:t>شك</w:t>
      </w:r>
      <w:r w:rsidR="00B2076E" w:rsidRPr="00E56B12">
        <w:rPr>
          <w:rFonts w:ascii="Simplified Arabic" w:hAnsi="Simplified Arabic" w:hint="cs"/>
          <w:sz w:val="40"/>
          <w:szCs w:val="40"/>
          <w:rtl/>
          <w:lang w:bidi="ar-EG"/>
        </w:rPr>
        <w:t>ـــــــ</w:t>
      </w:r>
      <w:r w:rsidR="00D45A8A" w:rsidRPr="00E56B12">
        <w:rPr>
          <w:rFonts w:ascii="Simplified Arabic" w:hAnsi="Simplified Arabic" w:hint="cs"/>
          <w:sz w:val="40"/>
          <w:szCs w:val="40"/>
          <w:rtl/>
          <w:lang w:bidi="ar-EG"/>
        </w:rPr>
        <w:t>راً لك</w:t>
      </w:r>
      <w:r w:rsidR="00B2076E" w:rsidRPr="00E56B12">
        <w:rPr>
          <w:rFonts w:ascii="Simplified Arabic" w:hAnsi="Simplified Arabic" w:hint="cs"/>
          <w:sz w:val="40"/>
          <w:szCs w:val="40"/>
          <w:rtl/>
          <w:lang w:bidi="ar-EG"/>
        </w:rPr>
        <w:t>ــــ</w:t>
      </w:r>
      <w:r w:rsidR="00B108AE" w:rsidRPr="00E56B12">
        <w:rPr>
          <w:rFonts w:ascii="Simplified Arabic" w:hAnsi="Simplified Arabic" w:hint="cs"/>
          <w:sz w:val="40"/>
          <w:szCs w:val="40"/>
          <w:rtl/>
          <w:lang w:bidi="ar-EG"/>
        </w:rPr>
        <w:t>م</w:t>
      </w:r>
      <w:r w:rsidR="00B6232F">
        <w:rPr>
          <w:rFonts w:ascii="Simplified Arabic" w:hAnsi="Simplified Arabic" w:hint="cs"/>
          <w:sz w:val="40"/>
          <w:szCs w:val="40"/>
          <w:rtl/>
          <w:lang w:bidi="ar-EG"/>
        </w:rPr>
        <w:t>،،</w:t>
      </w:r>
    </w:p>
    <w:p w:rsidR="0022793B" w:rsidRPr="00C51269" w:rsidRDefault="0022793B" w:rsidP="009809CF">
      <w:pPr>
        <w:spacing w:line="228" w:lineRule="auto"/>
        <w:ind w:left="-427" w:right="-426"/>
        <w:rPr>
          <w:rFonts w:ascii="Simplified Arabic" w:hAnsi="Simplified Arabic"/>
          <w:sz w:val="16"/>
          <w:szCs w:val="16"/>
          <w:rtl/>
          <w:lang w:bidi="ar-EG"/>
        </w:rPr>
      </w:pPr>
      <w:r w:rsidRPr="00C51269">
        <w:rPr>
          <w:rFonts w:ascii="Simplified Arabic" w:hAnsi="Simplified Arabic"/>
          <w:sz w:val="16"/>
          <w:szCs w:val="16"/>
          <w:lang w:bidi="ar-EG"/>
        </w:rPr>
        <w:t>Speech-</w:t>
      </w:r>
      <w:r w:rsidR="00BE6315">
        <w:rPr>
          <w:rFonts w:ascii="Simplified Arabic" w:hAnsi="Simplified Arabic"/>
          <w:sz w:val="16"/>
          <w:szCs w:val="16"/>
          <w:lang w:bidi="ar-EG"/>
        </w:rPr>
        <w:t>1</w:t>
      </w:r>
      <w:r w:rsidRPr="00C51269">
        <w:rPr>
          <w:rFonts w:ascii="Simplified Arabic" w:hAnsi="Simplified Arabic"/>
          <w:sz w:val="16"/>
          <w:szCs w:val="16"/>
          <w:lang w:bidi="ar-EG"/>
        </w:rPr>
        <w:t>(2)</w:t>
      </w:r>
    </w:p>
    <w:sectPr w:rsidR="0022793B" w:rsidRPr="00C51269" w:rsidSect="00554F8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269" w:right="1701" w:bottom="709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9E2" w:rsidRDefault="00A959E2">
      <w:r>
        <w:separator/>
      </w:r>
    </w:p>
  </w:endnote>
  <w:endnote w:type="continuationSeparator" w:id="0">
    <w:p w:rsidR="00A959E2" w:rsidRDefault="00A9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E85" w:rsidRDefault="00511E85" w:rsidP="00A02D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11E85" w:rsidRDefault="00511E85" w:rsidP="0025658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E85" w:rsidRPr="004456AB" w:rsidRDefault="00511E85" w:rsidP="004135E6">
    <w:pPr>
      <w:pStyle w:val="Footer"/>
      <w:framePr w:wrap="around" w:vAnchor="text" w:hAnchor="page" w:x="5881" w:y="1"/>
      <w:shd w:val="clear" w:color="auto" w:fill="FFFFFF"/>
      <w:jc w:val="center"/>
      <w:rPr>
        <w:rStyle w:val="PageNumber"/>
        <w:szCs w:val="24"/>
        <w:lang w:bidi="ar-EG"/>
      </w:rPr>
    </w:pPr>
    <w:r w:rsidRPr="004456AB">
      <w:rPr>
        <w:rStyle w:val="PageNumber"/>
        <w:szCs w:val="24"/>
        <w:rtl/>
      </w:rPr>
      <w:fldChar w:fldCharType="begin"/>
    </w:r>
    <w:r w:rsidRPr="004456AB">
      <w:rPr>
        <w:rStyle w:val="PageNumber"/>
        <w:szCs w:val="24"/>
      </w:rPr>
      <w:instrText xml:space="preserve">PAGE  </w:instrText>
    </w:r>
    <w:r w:rsidRPr="004456AB">
      <w:rPr>
        <w:rStyle w:val="PageNumber"/>
        <w:szCs w:val="24"/>
        <w:rtl/>
      </w:rPr>
      <w:fldChar w:fldCharType="separate"/>
    </w:r>
    <w:r w:rsidR="00394B72">
      <w:rPr>
        <w:rStyle w:val="PageNumber"/>
        <w:noProof/>
        <w:szCs w:val="24"/>
        <w:rtl/>
      </w:rPr>
      <w:t>6</w:t>
    </w:r>
    <w:r w:rsidRPr="004456AB">
      <w:rPr>
        <w:rStyle w:val="PageNumber"/>
        <w:szCs w:val="24"/>
        <w:rtl/>
      </w:rPr>
      <w:fldChar w:fldCharType="end"/>
    </w:r>
  </w:p>
  <w:p w:rsidR="00511E85" w:rsidRPr="00FD3BBA" w:rsidRDefault="00511E85" w:rsidP="00FD3BBA">
    <w:pPr>
      <w:pStyle w:val="Footer"/>
      <w:ind w:firstLine="360"/>
      <w:rPr>
        <w:sz w:val="2"/>
        <w:szCs w:val="2"/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9E2" w:rsidRDefault="00A959E2">
      <w:r>
        <w:separator/>
      </w:r>
    </w:p>
  </w:footnote>
  <w:footnote w:type="continuationSeparator" w:id="0">
    <w:p w:rsidR="00A959E2" w:rsidRDefault="00A95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E85" w:rsidRDefault="00511E85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-640188</wp:posOffset>
              </wp:positionH>
              <wp:positionV relativeFrom="paragraph">
                <wp:posOffset>345057</wp:posOffset>
              </wp:positionV>
              <wp:extent cx="6578600" cy="9696090"/>
              <wp:effectExtent l="19050" t="19050" r="12700" b="63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8600" cy="9696090"/>
                        <a:chOff x="0" y="0"/>
                        <a:chExt cx="6578600" cy="9696090"/>
                      </a:xfrm>
                    </wpg:grpSpPr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9486900"/>
                        </a:xfrm>
                        <a:prstGeom prst="roundRect">
                          <a:avLst>
                            <a:gd name="adj" fmla="val 4384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3209027" y="9333781"/>
                          <a:ext cx="245529" cy="3623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6287AF3A" id="Group 7" o:spid="_x0000_s1026" style="position:absolute;margin-left:-50.4pt;margin-top:27.15pt;width:518pt;height:763.45pt;z-index:-251659264" coordsize="65786,96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">
              <v:roundrect id="AutoShape 3" o:spid="_x0000_s1027" style="position:absolute;width:65786;height:94869;visibility:visible;mso-wrap-style:square;v-text-anchor:top" arcsize="28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" filled="f" strokeweight="2.25pt"/>
              <v:rect id="Rectangle 4" o:spid="_x0000_s1028" style="position:absolute;left:32090;top:93337;width:2455;height:3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pUxAAAANoAAAAPAAAAZHJzL2Rvd25yZXYueG1sRI9PawIx&#10;FMTvhX6H8ApeimZ1i8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BqbGlTEAAAA2gAAAA8A&#10;AAAAAAAAAAAAAAAABwIAAGRycy9kb3ducmV2LnhtbFBLBQYAAAAAAwADALcAAAD4AgAAAAA=&#10;" fillcolor="white [3212]" stroked="f" strokeweight="1pt"/>
            </v:group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-230505</wp:posOffset>
          </wp:positionV>
          <wp:extent cx="1029335" cy="1049020"/>
          <wp:effectExtent l="0" t="0" r="0" b="0"/>
          <wp:wrapNone/>
          <wp:docPr id="6" name="Picture 1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الجامعة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E85" w:rsidRDefault="00511E8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4577080</wp:posOffset>
          </wp:positionH>
          <wp:positionV relativeFrom="paragraph">
            <wp:posOffset>-43180</wp:posOffset>
          </wp:positionV>
          <wp:extent cx="1061720" cy="1082040"/>
          <wp:effectExtent l="0" t="0" r="0" b="0"/>
          <wp:wrapNone/>
          <wp:docPr id="8" name="Picture 8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شعار الجامعة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-563880</wp:posOffset>
              </wp:positionH>
              <wp:positionV relativeFrom="paragraph">
                <wp:posOffset>452755</wp:posOffset>
              </wp:positionV>
              <wp:extent cx="6578600" cy="9298305"/>
              <wp:effectExtent l="17145" t="14605" r="14605" b="2159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78600" cy="9298305"/>
                      </a:xfrm>
                      <a:prstGeom prst="roundRect">
                        <a:avLst>
                          <a:gd name="adj" fmla="val 4384"/>
                        </a:avLst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oundrect w14:anchorId="7A8D2A03" id="AutoShape 7" o:spid="_x0000_s1026" style="position:absolute;margin-left:-44.4pt;margin-top:35.65pt;width:518pt;height:73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" filled="f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C7C"/>
    <w:multiLevelType w:val="hybridMultilevel"/>
    <w:tmpl w:val="680ACC9E"/>
    <w:lvl w:ilvl="0" w:tplc="45BA79E2">
      <w:start w:val="11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43F10"/>
    <w:multiLevelType w:val="hybridMultilevel"/>
    <w:tmpl w:val="334C4D68"/>
    <w:lvl w:ilvl="0" w:tplc="5D747F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2BBC"/>
    <w:multiLevelType w:val="hybridMultilevel"/>
    <w:tmpl w:val="026C4582"/>
    <w:lvl w:ilvl="0" w:tplc="4206508A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84E22"/>
    <w:multiLevelType w:val="hybridMultilevel"/>
    <w:tmpl w:val="7DBC2992"/>
    <w:lvl w:ilvl="0" w:tplc="0409000F">
      <w:start w:val="1"/>
      <w:numFmt w:val="decimal"/>
      <w:lvlText w:val="%1."/>
      <w:lvlJc w:val="left"/>
      <w:pPr>
        <w:tabs>
          <w:tab w:val="num" w:pos="122"/>
        </w:tabs>
        <w:ind w:left="12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42"/>
        </w:tabs>
        <w:ind w:left="8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2"/>
        </w:tabs>
        <w:ind w:left="15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2"/>
        </w:tabs>
        <w:ind w:left="30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2"/>
        </w:tabs>
        <w:ind w:left="44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2"/>
        </w:tabs>
        <w:ind w:left="51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2"/>
        </w:tabs>
        <w:ind w:left="5882" w:hanging="180"/>
      </w:pPr>
    </w:lvl>
  </w:abstractNum>
  <w:abstractNum w:abstractNumId="4" w15:restartNumberingAfterBreak="0">
    <w:nsid w:val="15406556"/>
    <w:multiLevelType w:val="hybridMultilevel"/>
    <w:tmpl w:val="82626448"/>
    <w:lvl w:ilvl="0" w:tplc="AD88DF2E">
      <w:numFmt w:val="bullet"/>
      <w:lvlText w:val="-"/>
      <w:lvlJc w:val="left"/>
      <w:pPr>
        <w:ind w:left="-270" w:hanging="360"/>
      </w:pPr>
      <w:rPr>
        <w:rFonts w:ascii="Simplified Arabic" w:eastAsia="Calibri" w:hAnsi="Simplified Arabic" w:cs="Simplified Arabic" w:hint="default"/>
        <w:u w:val="none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5" w15:restartNumberingAfterBreak="0">
    <w:nsid w:val="1E061380"/>
    <w:multiLevelType w:val="hybridMultilevel"/>
    <w:tmpl w:val="B592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E7C43"/>
    <w:multiLevelType w:val="hybridMultilevel"/>
    <w:tmpl w:val="5FC0D4F0"/>
    <w:lvl w:ilvl="0" w:tplc="9D8696C2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cs="Simplified Arabic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6D012D"/>
    <w:multiLevelType w:val="hybridMultilevel"/>
    <w:tmpl w:val="9B5818B2"/>
    <w:lvl w:ilvl="0" w:tplc="CFF0A0C8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FA4B32"/>
    <w:multiLevelType w:val="hybridMultilevel"/>
    <w:tmpl w:val="FB90721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E397D02"/>
    <w:multiLevelType w:val="hybridMultilevel"/>
    <w:tmpl w:val="87043042"/>
    <w:lvl w:ilvl="0" w:tplc="A7329BCE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54B92"/>
    <w:multiLevelType w:val="hybridMultilevel"/>
    <w:tmpl w:val="D11E217A"/>
    <w:lvl w:ilvl="0" w:tplc="B1C09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50D54"/>
    <w:multiLevelType w:val="hybridMultilevel"/>
    <w:tmpl w:val="F5844EF8"/>
    <w:lvl w:ilvl="0" w:tplc="79AE8CFA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hint="default"/>
        <w:lang w:bidi="ar-EG"/>
      </w:rPr>
    </w:lvl>
    <w:lvl w:ilvl="1" w:tplc="8C180494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  <w:sz w:val="20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 w15:restartNumberingAfterBreak="0">
    <w:nsid w:val="3C7A60AF"/>
    <w:multiLevelType w:val="hybridMultilevel"/>
    <w:tmpl w:val="DEB0958C"/>
    <w:lvl w:ilvl="0" w:tplc="87A2F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5"/>
        <w:szCs w:val="25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5"/>
        <w:szCs w:val="25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1027DF"/>
    <w:multiLevelType w:val="hybridMultilevel"/>
    <w:tmpl w:val="045CB844"/>
    <w:lvl w:ilvl="0" w:tplc="8042F2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77328F"/>
    <w:multiLevelType w:val="hybridMultilevel"/>
    <w:tmpl w:val="C16A8904"/>
    <w:lvl w:ilvl="0" w:tplc="D26632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  <w:color w:val="000000"/>
      </w:rPr>
    </w:lvl>
    <w:lvl w:ilvl="1" w:tplc="C0341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Simplified Arabic" w:hint="default"/>
        <w:lang w:bidi="ar-EG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54280"/>
    <w:multiLevelType w:val="hybridMultilevel"/>
    <w:tmpl w:val="BA7A8A16"/>
    <w:lvl w:ilvl="0" w:tplc="C05AEE62">
      <w:start w:val="1"/>
      <w:numFmt w:val="arabicAlpha"/>
      <w:lvlText w:val="%1-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6" w15:restartNumberingAfterBreak="0">
    <w:nsid w:val="62D6648C"/>
    <w:multiLevelType w:val="hybridMultilevel"/>
    <w:tmpl w:val="4F5E4662"/>
    <w:lvl w:ilvl="0" w:tplc="AB2A04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E2438"/>
    <w:multiLevelType w:val="hybridMultilevel"/>
    <w:tmpl w:val="4D7A93DC"/>
    <w:lvl w:ilvl="0" w:tplc="BA46A250">
      <w:numFmt w:val="bullet"/>
      <w:lvlText w:val="-"/>
      <w:lvlJc w:val="left"/>
      <w:pPr>
        <w:ind w:left="108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9F34D5"/>
    <w:multiLevelType w:val="hybridMultilevel"/>
    <w:tmpl w:val="FD00B680"/>
    <w:lvl w:ilvl="0" w:tplc="BFBC4B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19" w15:restartNumberingAfterBreak="0">
    <w:nsid w:val="7BBA52CF"/>
    <w:multiLevelType w:val="multilevel"/>
    <w:tmpl w:val="7DBC2992"/>
    <w:lvl w:ilvl="0">
      <w:start w:val="1"/>
      <w:numFmt w:val="decimal"/>
      <w:lvlText w:val="%1."/>
      <w:lvlJc w:val="left"/>
      <w:pPr>
        <w:tabs>
          <w:tab w:val="num" w:pos="122"/>
        </w:tabs>
        <w:ind w:left="122" w:hanging="360"/>
      </w:pPr>
    </w:lvl>
    <w:lvl w:ilvl="1">
      <w:start w:val="1"/>
      <w:numFmt w:val="lowerLetter"/>
      <w:lvlText w:val="%2."/>
      <w:lvlJc w:val="left"/>
      <w:pPr>
        <w:tabs>
          <w:tab w:val="num" w:pos="842"/>
        </w:tabs>
        <w:ind w:left="842" w:hanging="360"/>
      </w:pPr>
    </w:lvl>
    <w:lvl w:ilvl="2">
      <w:start w:val="1"/>
      <w:numFmt w:val="lowerRoman"/>
      <w:lvlText w:val="%3."/>
      <w:lvlJc w:val="right"/>
      <w:pPr>
        <w:tabs>
          <w:tab w:val="num" w:pos="1562"/>
        </w:tabs>
        <w:ind w:left="1562" w:hanging="180"/>
      </w:pPr>
    </w:lvl>
    <w:lvl w:ilvl="3">
      <w:start w:val="1"/>
      <w:numFmt w:val="decimal"/>
      <w:lvlText w:val="%4."/>
      <w:lvlJc w:val="left"/>
      <w:pPr>
        <w:tabs>
          <w:tab w:val="num" w:pos="2282"/>
        </w:tabs>
        <w:ind w:left="2282" w:hanging="360"/>
      </w:pPr>
    </w:lvl>
    <w:lvl w:ilvl="4">
      <w:start w:val="1"/>
      <w:numFmt w:val="lowerLetter"/>
      <w:lvlText w:val="%5."/>
      <w:lvlJc w:val="left"/>
      <w:pPr>
        <w:tabs>
          <w:tab w:val="num" w:pos="3002"/>
        </w:tabs>
        <w:ind w:left="3002" w:hanging="360"/>
      </w:pPr>
    </w:lvl>
    <w:lvl w:ilvl="5">
      <w:start w:val="1"/>
      <w:numFmt w:val="lowerRoman"/>
      <w:lvlText w:val="%6."/>
      <w:lvlJc w:val="right"/>
      <w:pPr>
        <w:tabs>
          <w:tab w:val="num" w:pos="3722"/>
        </w:tabs>
        <w:ind w:left="3722" w:hanging="180"/>
      </w:pPr>
    </w:lvl>
    <w:lvl w:ilvl="6">
      <w:start w:val="1"/>
      <w:numFmt w:val="decimal"/>
      <w:lvlText w:val="%7."/>
      <w:lvlJc w:val="left"/>
      <w:pPr>
        <w:tabs>
          <w:tab w:val="num" w:pos="4442"/>
        </w:tabs>
        <w:ind w:left="4442" w:hanging="360"/>
      </w:pPr>
    </w:lvl>
    <w:lvl w:ilvl="7">
      <w:start w:val="1"/>
      <w:numFmt w:val="lowerLetter"/>
      <w:lvlText w:val="%8."/>
      <w:lvlJc w:val="left"/>
      <w:pPr>
        <w:tabs>
          <w:tab w:val="num" w:pos="5162"/>
        </w:tabs>
        <w:ind w:left="5162" w:hanging="360"/>
      </w:pPr>
    </w:lvl>
    <w:lvl w:ilvl="8">
      <w:start w:val="1"/>
      <w:numFmt w:val="lowerRoman"/>
      <w:lvlText w:val="%9."/>
      <w:lvlJc w:val="right"/>
      <w:pPr>
        <w:tabs>
          <w:tab w:val="num" w:pos="5882"/>
        </w:tabs>
        <w:ind w:left="5882" w:hanging="180"/>
      </w:pPr>
    </w:lvl>
  </w:abstractNum>
  <w:abstractNum w:abstractNumId="20" w15:restartNumberingAfterBreak="0">
    <w:nsid w:val="7DC55498"/>
    <w:multiLevelType w:val="hybridMultilevel"/>
    <w:tmpl w:val="D01C37C0"/>
    <w:lvl w:ilvl="0" w:tplc="CB365B8E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7E8E61FA"/>
    <w:multiLevelType w:val="singleLevel"/>
    <w:tmpl w:val="3C5E4F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  <w:lang w:bidi="ar-SA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12"/>
  </w:num>
  <w:num w:numId="5">
    <w:abstractNumId w:val="10"/>
  </w:num>
  <w:num w:numId="6">
    <w:abstractNumId w:val="14"/>
  </w:num>
  <w:num w:numId="7">
    <w:abstractNumId w:val="3"/>
  </w:num>
  <w:num w:numId="8">
    <w:abstractNumId w:val="13"/>
  </w:num>
  <w:num w:numId="9">
    <w:abstractNumId w:val="19"/>
  </w:num>
  <w:num w:numId="10">
    <w:abstractNumId w:val="7"/>
  </w:num>
  <w:num w:numId="11">
    <w:abstractNumId w:val="18"/>
  </w:num>
  <w:num w:numId="12">
    <w:abstractNumId w:val="16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 w:numId="17">
    <w:abstractNumId w:val="20"/>
  </w:num>
  <w:num w:numId="18">
    <w:abstractNumId w:val="8"/>
  </w:num>
  <w:num w:numId="19">
    <w:abstractNumId w:val="6"/>
  </w:num>
  <w:num w:numId="20">
    <w:abstractNumId w:val="9"/>
  </w:num>
  <w:num w:numId="21">
    <w:abstractNumId w:val="2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76A"/>
    <w:rsid w:val="00000ABF"/>
    <w:rsid w:val="00000B05"/>
    <w:rsid w:val="00000D3F"/>
    <w:rsid w:val="000039DC"/>
    <w:rsid w:val="00004AC2"/>
    <w:rsid w:val="00005B3E"/>
    <w:rsid w:val="00005C25"/>
    <w:rsid w:val="00012F19"/>
    <w:rsid w:val="000133C6"/>
    <w:rsid w:val="00013C3F"/>
    <w:rsid w:val="00014AE9"/>
    <w:rsid w:val="0001554C"/>
    <w:rsid w:val="000166BA"/>
    <w:rsid w:val="0002001C"/>
    <w:rsid w:val="000212EC"/>
    <w:rsid w:val="00026FD8"/>
    <w:rsid w:val="00027784"/>
    <w:rsid w:val="00030519"/>
    <w:rsid w:val="00030DAB"/>
    <w:rsid w:val="0003261E"/>
    <w:rsid w:val="00035D0C"/>
    <w:rsid w:val="00040F23"/>
    <w:rsid w:val="00042518"/>
    <w:rsid w:val="00042C55"/>
    <w:rsid w:val="00043272"/>
    <w:rsid w:val="0004517D"/>
    <w:rsid w:val="00045B90"/>
    <w:rsid w:val="000462A7"/>
    <w:rsid w:val="00046D6E"/>
    <w:rsid w:val="00047EEA"/>
    <w:rsid w:val="0005134C"/>
    <w:rsid w:val="000515CB"/>
    <w:rsid w:val="000519BB"/>
    <w:rsid w:val="00053A7A"/>
    <w:rsid w:val="00054C41"/>
    <w:rsid w:val="00055A9E"/>
    <w:rsid w:val="00056BB2"/>
    <w:rsid w:val="00056FFF"/>
    <w:rsid w:val="00057F77"/>
    <w:rsid w:val="000602AC"/>
    <w:rsid w:val="00060F80"/>
    <w:rsid w:val="00062291"/>
    <w:rsid w:val="00062361"/>
    <w:rsid w:val="00066BAA"/>
    <w:rsid w:val="000671B7"/>
    <w:rsid w:val="000673C7"/>
    <w:rsid w:val="00070763"/>
    <w:rsid w:val="000738B6"/>
    <w:rsid w:val="000746C3"/>
    <w:rsid w:val="00075F46"/>
    <w:rsid w:val="00077534"/>
    <w:rsid w:val="0008071A"/>
    <w:rsid w:val="00080944"/>
    <w:rsid w:val="00080D47"/>
    <w:rsid w:val="000844CA"/>
    <w:rsid w:val="00084C77"/>
    <w:rsid w:val="00087BC2"/>
    <w:rsid w:val="00091117"/>
    <w:rsid w:val="000938EA"/>
    <w:rsid w:val="00094A9F"/>
    <w:rsid w:val="00095C4F"/>
    <w:rsid w:val="000A1599"/>
    <w:rsid w:val="000A3D0E"/>
    <w:rsid w:val="000A495D"/>
    <w:rsid w:val="000A573E"/>
    <w:rsid w:val="000A7BCE"/>
    <w:rsid w:val="000B15B8"/>
    <w:rsid w:val="000B2432"/>
    <w:rsid w:val="000B41ED"/>
    <w:rsid w:val="000B5EAB"/>
    <w:rsid w:val="000B68E8"/>
    <w:rsid w:val="000C148F"/>
    <w:rsid w:val="000C19F4"/>
    <w:rsid w:val="000C1B53"/>
    <w:rsid w:val="000C21CA"/>
    <w:rsid w:val="000C2242"/>
    <w:rsid w:val="000C2688"/>
    <w:rsid w:val="000C27A4"/>
    <w:rsid w:val="000C54E3"/>
    <w:rsid w:val="000C555F"/>
    <w:rsid w:val="000C5DCB"/>
    <w:rsid w:val="000D050B"/>
    <w:rsid w:val="000D1EAA"/>
    <w:rsid w:val="000D22EA"/>
    <w:rsid w:val="000D3466"/>
    <w:rsid w:val="000D4603"/>
    <w:rsid w:val="000D636C"/>
    <w:rsid w:val="000E1827"/>
    <w:rsid w:val="000E2042"/>
    <w:rsid w:val="000E6B30"/>
    <w:rsid w:val="000E742C"/>
    <w:rsid w:val="000F149F"/>
    <w:rsid w:val="000F3383"/>
    <w:rsid w:val="000F4606"/>
    <w:rsid w:val="000F46E2"/>
    <w:rsid w:val="000F7FCB"/>
    <w:rsid w:val="00100163"/>
    <w:rsid w:val="001002F4"/>
    <w:rsid w:val="00102480"/>
    <w:rsid w:val="0010313B"/>
    <w:rsid w:val="001036F3"/>
    <w:rsid w:val="0010602B"/>
    <w:rsid w:val="00106B9E"/>
    <w:rsid w:val="001079B6"/>
    <w:rsid w:val="001128E6"/>
    <w:rsid w:val="00113FC4"/>
    <w:rsid w:val="001142B1"/>
    <w:rsid w:val="00121457"/>
    <w:rsid w:val="00121F6A"/>
    <w:rsid w:val="00122ED6"/>
    <w:rsid w:val="00123096"/>
    <w:rsid w:val="00124B85"/>
    <w:rsid w:val="00126456"/>
    <w:rsid w:val="00127003"/>
    <w:rsid w:val="00130CB1"/>
    <w:rsid w:val="001333E4"/>
    <w:rsid w:val="001334BB"/>
    <w:rsid w:val="00133CFF"/>
    <w:rsid w:val="00141975"/>
    <w:rsid w:val="0014231F"/>
    <w:rsid w:val="00142C65"/>
    <w:rsid w:val="0014379A"/>
    <w:rsid w:val="00143D6C"/>
    <w:rsid w:val="00143EF3"/>
    <w:rsid w:val="00143FAB"/>
    <w:rsid w:val="001452E7"/>
    <w:rsid w:val="001465E0"/>
    <w:rsid w:val="0014751C"/>
    <w:rsid w:val="00152568"/>
    <w:rsid w:val="00152876"/>
    <w:rsid w:val="00153F39"/>
    <w:rsid w:val="00154A7B"/>
    <w:rsid w:val="00154B33"/>
    <w:rsid w:val="00155106"/>
    <w:rsid w:val="0016210A"/>
    <w:rsid w:val="00162120"/>
    <w:rsid w:val="001648AF"/>
    <w:rsid w:val="00164A9B"/>
    <w:rsid w:val="00164B31"/>
    <w:rsid w:val="00166757"/>
    <w:rsid w:val="001726A3"/>
    <w:rsid w:val="00173B5E"/>
    <w:rsid w:val="00174F97"/>
    <w:rsid w:val="0017620B"/>
    <w:rsid w:val="00176892"/>
    <w:rsid w:val="00176960"/>
    <w:rsid w:val="00176D22"/>
    <w:rsid w:val="00181036"/>
    <w:rsid w:val="00181394"/>
    <w:rsid w:val="001863FA"/>
    <w:rsid w:val="00191081"/>
    <w:rsid w:val="001924FA"/>
    <w:rsid w:val="00194C76"/>
    <w:rsid w:val="001951E0"/>
    <w:rsid w:val="001954CD"/>
    <w:rsid w:val="001A1477"/>
    <w:rsid w:val="001A32C3"/>
    <w:rsid w:val="001A3DF1"/>
    <w:rsid w:val="001A566E"/>
    <w:rsid w:val="001A794F"/>
    <w:rsid w:val="001B0565"/>
    <w:rsid w:val="001B0C1B"/>
    <w:rsid w:val="001B27DE"/>
    <w:rsid w:val="001B3BA3"/>
    <w:rsid w:val="001B7259"/>
    <w:rsid w:val="001C0834"/>
    <w:rsid w:val="001C0D99"/>
    <w:rsid w:val="001C1AEA"/>
    <w:rsid w:val="001C3056"/>
    <w:rsid w:val="001C4D23"/>
    <w:rsid w:val="001C61D6"/>
    <w:rsid w:val="001C7C79"/>
    <w:rsid w:val="001D1708"/>
    <w:rsid w:val="001D24C3"/>
    <w:rsid w:val="001D2BFA"/>
    <w:rsid w:val="001D4B3E"/>
    <w:rsid w:val="001D6356"/>
    <w:rsid w:val="001D6977"/>
    <w:rsid w:val="001D7C11"/>
    <w:rsid w:val="001D7D8E"/>
    <w:rsid w:val="001E03E8"/>
    <w:rsid w:val="001E0F15"/>
    <w:rsid w:val="001E32ED"/>
    <w:rsid w:val="001E3386"/>
    <w:rsid w:val="001E339D"/>
    <w:rsid w:val="001E3C24"/>
    <w:rsid w:val="001E3D37"/>
    <w:rsid w:val="001E4A78"/>
    <w:rsid w:val="001E59CA"/>
    <w:rsid w:val="001E6EA1"/>
    <w:rsid w:val="001E7C31"/>
    <w:rsid w:val="001E7FEE"/>
    <w:rsid w:val="001F0932"/>
    <w:rsid w:val="001F19EB"/>
    <w:rsid w:val="001F2169"/>
    <w:rsid w:val="001F2D4F"/>
    <w:rsid w:val="001F339A"/>
    <w:rsid w:val="001F3B3C"/>
    <w:rsid w:val="001F3F47"/>
    <w:rsid w:val="001F511E"/>
    <w:rsid w:val="001F5D85"/>
    <w:rsid w:val="001F5EA4"/>
    <w:rsid w:val="001F6FAE"/>
    <w:rsid w:val="0020071A"/>
    <w:rsid w:val="00201262"/>
    <w:rsid w:val="002014B9"/>
    <w:rsid w:val="00201851"/>
    <w:rsid w:val="00202731"/>
    <w:rsid w:val="00202946"/>
    <w:rsid w:val="00204132"/>
    <w:rsid w:val="002047C7"/>
    <w:rsid w:val="00206243"/>
    <w:rsid w:val="00210371"/>
    <w:rsid w:val="0021041F"/>
    <w:rsid w:val="00211FD5"/>
    <w:rsid w:val="00213658"/>
    <w:rsid w:val="00214084"/>
    <w:rsid w:val="00214FB8"/>
    <w:rsid w:val="002172BE"/>
    <w:rsid w:val="00217593"/>
    <w:rsid w:val="002177A4"/>
    <w:rsid w:val="0022036F"/>
    <w:rsid w:val="00221176"/>
    <w:rsid w:val="00221B91"/>
    <w:rsid w:val="0022262A"/>
    <w:rsid w:val="00224092"/>
    <w:rsid w:val="00225C5E"/>
    <w:rsid w:val="00225EDB"/>
    <w:rsid w:val="0022644A"/>
    <w:rsid w:val="002278B4"/>
    <w:rsid w:val="0022793B"/>
    <w:rsid w:val="002300F6"/>
    <w:rsid w:val="002322E0"/>
    <w:rsid w:val="002326F9"/>
    <w:rsid w:val="00232957"/>
    <w:rsid w:val="0023304D"/>
    <w:rsid w:val="00233190"/>
    <w:rsid w:val="00234EC1"/>
    <w:rsid w:val="002353D6"/>
    <w:rsid w:val="00236429"/>
    <w:rsid w:val="00237236"/>
    <w:rsid w:val="00237CD8"/>
    <w:rsid w:val="00237E7B"/>
    <w:rsid w:val="00241408"/>
    <w:rsid w:val="0024160B"/>
    <w:rsid w:val="002416F8"/>
    <w:rsid w:val="00241865"/>
    <w:rsid w:val="00241E88"/>
    <w:rsid w:val="002438BB"/>
    <w:rsid w:val="0024533E"/>
    <w:rsid w:val="0024705C"/>
    <w:rsid w:val="00251166"/>
    <w:rsid w:val="00251DF8"/>
    <w:rsid w:val="00252E78"/>
    <w:rsid w:val="002531C2"/>
    <w:rsid w:val="0025346D"/>
    <w:rsid w:val="00255C89"/>
    <w:rsid w:val="00256275"/>
    <w:rsid w:val="0025658F"/>
    <w:rsid w:val="002574BB"/>
    <w:rsid w:val="00257B93"/>
    <w:rsid w:val="00257CA9"/>
    <w:rsid w:val="00260200"/>
    <w:rsid w:val="00263234"/>
    <w:rsid w:val="00265451"/>
    <w:rsid w:val="00266073"/>
    <w:rsid w:val="00267161"/>
    <w:rsid w:val="00270C52"/>
    <w:rsid w:val="002720BA"/>
    <w:rsid w:val="00273599"/>
    <w:rsid w:val="00275A39"/>
    <w:rsid w:val="0027791B"/>
    <w:rsid w:val="00280E69"/>
    <w:rsid w:val="00281FA1"/>
    <w:rsid w:val="00283389"/>
    <w:rsid w:val="00283F0B"/>
    <w:rsid w:val="00284711"/>
    <w:rsid w:val="00284D02"/>
    <w:rsid w:val="00287720"/>
    <w:rsid w:val="00291AEA"/>
    <w:rsid w:val="00291B4C"/>
    <w:rsid w:val="00293531"/>
    <w:rsid w:val="00293E6A"/>
    <w:rsid w:val="00297A9C"/>
    <w:rsid w:val="00297C3E"/>
    <w:rsid w:val="002A0F29"/>
    <w:rsid w:val="002A3080"/>
    <w:rsid w:val="002A30F2"/>
    <w:rsid w:val="002A363D"/>
    <w:rsid w:val="002A45C6"/>
    <w:rsid w:val="002A53D3"/>
    <w:rsid w:val="002A77FC"/>
    <w:rsid w:val="002A7C4A"/>
    <w:rsid w:val="002B04F9"/>
    <w:rsid w:val="002B2CB6"/>
    <w:rsid w:val="002B3BD4"/>
    <w:rsid w:val="002B413D"/>
    <w:rsid w:val="002B4167"/>
    <w:rsid w:val="002B5023"/>
    <w:rsid w:val="002B5C85"/>
    <w:rsid w:val="002B69D0"/>
    <w:rsid w:val="002B6A6D"/>
    <w:rsid w:val="002B7109"/>
    <w:rsid w:val="002B7676"/>
    <w:rsid w:val="002B7F0B"/>
    <w:rsid w:val="002C042D"/>
    <w:rsid w:val="002C0C7A"/>
    <w:rsid w:val="002C1A90"/>
    <w:rsid w:val="002C2092"/>
    <w:rsid w:val="002C3659"/>
    <w:rsid w:val="002C4409"/>
    <w:rsid w:val="002C4AE6"/>
    <w:rsid w:val="002C529D"/>
    <w:rsid w:val="002D004B"/>
    <w:rsid w:val="002D122F"/>
    <w:rsid w:val="002D349B"/>
    <w:rsid w:val="002D3F81"/>
    <w:rsid w:val="002D64CC"/>
    <w:rsid w:val="002D74EE"/>
    <w:rsid w:val="002E157E"/>
    <w:rsid w:val="002E3A55"/>
    <w:rsid w:val="002E3EC1"/>
    <w:rsid w:val="002E4970"/>
    <w:rsid w:val="002E4E9D"/>
    <w:rsid w:val="002E5E9F"/>
    <w:rsid w:val="002E6636"/>
    <w:rsid w:val="002F25A1"/>
    <w:rsid w:val="002F3F8E"/>
    <w:rsid w:val="002F516A"/>
    <w:rsid w:val="003002FE"/>
    <w:rsid w:val="003021F4"/>
    <w:rsid w:val="00302289"/>
    <w:rsid w:val="0030272B"/>
    <w:rsid w:val="00304C2D"/>
    <w:rsid w:val="003051D6"/>
    <w:rsid w:val="0030654C"/>
    <w:rsid w:val="003068FB"/>
    <w:rsid w:val="0031270E"/>
    <w:rsid w:val="0031306D"/>
    <w:rsid w:val="00313E38"/>
    <w:rsid w:val="00315078"/>
    <w:rsid w:val="0031651E"/>
    <w:rsid w:val="0031701C"/>
    <w:rsid w:val="0032081D"/>
    <w:rsid w:val="00321C88"/>
    <w:rsid w:val="00322472"/>
    <w:rsid w:val="00323AAD"/>
    <w:rsid w:val="0033038A"/>
    <w:rsid w:val="00331D44"/>
    <w:rsid w:val="00332FA3"/>
    <w:rsid w:val="003342B9"/>
    <w:rsid w:val="00334576"/>
    <w:rsid w:val="00334E2B"/>
    <w:rsid w:val="00337A3A"/>
    <w:rsid w:val="00337D77"/>
    <w:rsid w:val="00340E6E"/>
    <w:rsid w:val="00341254"/>
    <w:rsid w:val="00342429"/>
    <w:rsid w:val="00342B74"/>
    <w:rsid w:val="00342F54"/>
    <w:rsid w:val="00344868"/>
    <w:rsid w:val="00347611"/>
    <w:rsid w:val="00347F50"/>
    <w:rsid w:val="00350059"/>
    <w:rsid w:val="003502F4"/>
    <w:rsid w:val="00350420"/>
    <w:rsid w:val="00352256"/>
    <w:rsid w:val="00352285"/>
    <w:rsid w:val="00355132"/>
    <w:rsid w:val="00355C87"/>
    <w:rsid w:val="0035668E"/>
    <w:rsid w:val="003579E2"/>
    <w:rsid w:val="003601E5"/>
    <w:rsid w:val="00361A8A"/>
    <w:rsid w:val="00362013"/>
    <w:rsid w:val="003623D6"/>
    <w:rsid w:val="0036370A"/>
    <w:rsid w:val="00364776"/>
    <w:rsid w:val="0036586C"/>
    <w:rsid w:val="003702C1"/>
    <w:rsid w:val="00371B0D"/>
    <w:rsid w:val="00372A54"/>
    <w:rsid w:val="00372FC2"/>
    <w:rsid w:val="0037359C"/>
    <w:rsid w:val="003749F8"/>
    <w:rsid w:val="003760F2"/>
    <w:rsid w:val="003811B3"/>
    <w:rsid w:val="003813B6"/>
    <w:rsid w:val="003824FC"/>
    <w:rsid w:val="00384440"/>
    <w:rsid w:val="003901BD"/>
    <w:rsid w:val="00390A53"/>
    <w:rsid w:val="0039321D"/>
    <w:rsid w:val="00393C60"/>
    <w:rsid w:val="0039409B"/>
    <w:rsid w:val="00394B72"/>
    <w:rsid w:val="0039506B"/>
    <w:rsid w:val="0039521A"/>
    <w:rsid w:val="00395AB6"/>
    <w:rsid w:val="00395D03"/>
    <w:rsid w:val="003A2333"/>
    <w:rsid w:val="003A2749"/>
    <w:rsid w:val="003A3683"/>
    <w:rsid w:val="003A4445"/>
    <w:rsid w:val="003A6213"/>
    <w:rsid w:val="003B0126"/>
    <w:rsid w:val="003B09E7"/>
    <w:rsid w:val="003B1069"/>
    <w:rsid w:val="003B120F"/>
    <w:rsid w:val="003B4E77"/>
    <w:rsid w:val="003B6377"/>
    <w:rsid w:val="003B6F11"/>
    <w:rsid w:val="003B777B"/>
    <w:rsid w:val="003B7905"/>
    <w:rsid w:val="003C12D2"/>
    <w:rsid w:val="003C1B5D"/>
    <w:rsid w:val="003C40F9"/>
    <w:rsid w:val="003C585A"/>
    <w:rsid w:val="003C5F87"/>
    <w:rsid w:val="003C7FC2"/>
    <w:rsid w:val="003D03E9"/>
    <w:rsid w:val="003D09EF"/>
    <w:rsid w:val="003D123E"/>
    <w:rsid w:val="003D14FE"/>
    <w:rsid w:val="003D1E70"/>
    <w:rsid w:val="003D55BA"/>
    <w:rsid w:val="003D57A8"/>
    <w:rsid w:val="003D5FF6"/>
    <w:rsid w:val="003D7DDD"/>
    <w:rsid w:val="003E2CA7"/>
    <w:rsid w:val="003E403B"/>
    <w:rsid w:val="003E4DF5"/>
    <w:rsid w:val="003E5AF3"/>
    <w:rsid w:val="003E5F02"/>
    <w:rsid w:val="003E6BF6"/>
    <w:rsid w:val="003E6FD4"/>
    <w:rsid w:val="003E7E99"/>
    <w:rsid w:val="003F0968"/>
    <w:rsid w:val="003F1F4F"/>
    <w:rsid w:val="003F2309"/>
    <w:rsid w:val="003F2D23"/>
    <w:rsid w:val="003F33BC"/>
    <w:rsid w:val="003F3453"/>
    <w:rsid w:val="003F3CFC"/>
    <w:rsid w:val="003F48F8"/>
    <w:rsid w:val="003F5F7B"/>
    <w:rsid w:val="003F73E4"/>
    <w:rsid w:val="003F7A8C"/>
    <w:rsid w:val="004018A0"/>
    <w:rsid w:val="00402B90"/>
    <w:rsid w:val="00402C05"/>
    <w:rsid w:val="004054F6"/>
    <w:rsid w:val="004133B0"/>
    <w:rsid w:val="004135E6"/>
    <w:rsid w:val="004152A8"/>
    <w:rsid w:val="004154B9"/>
    <w:rsid w:val="00415BBB"/>
    <w:rsid w:val="00417331"/>
    <w:rsid w:val="00420241"/>
    <w:rsid w:val="00420B10"/>
    <w:rsid w:val="0042144A"/>
    <w:rsid w:val="004216D5"/>
    <w:rsid w:val="004217A8"/>
    <w:rsid w:val="00422CEB"/>
    <w:rsid w:val="00423986"/>
    <w:rsid w:val="0042429C"/>
    <w:rsid w:val="004248DA"/>
    <w:rsid w:val="00424B3E"/>
    <w:rsid w:val="0042755F"/>
    <w:rsid w:val="00430516"/>
    <w:rsid w:val="00431452"/>
    <w:rsid w:val="00432700"/>
    <w:rsid w:val="00435183"/>
    <w:rsid w:val="0043548D"/>
    <w:rsid w:val="00435A63"/>
    <w:rsid w:val="00436552"/>
    <w:rsid w:val="00436E2A"/>
    <w:rsid w:val="004370F0"/>
    <w:rsid w:val="0044131E"/>
    <w:rsid w:val="0044161E"/>
    <w:rsid w:val="0044380C"/>
    <w:rsid w:val="00445303"/>
    <w:rsid w:val="0044568D"/>
    <w:rsid w:val="004456AB"/>
    <w:rsid w:val="00446058"/>
    <w:rsid w:val="004464B8"/>
    <w:rsid w:val="00446785"/>
    <w:rsid w:val="0045033F"/>
    <w:rsid w:val="00450E11"/>
    <w:rsid w:val="004515C7"/>
    <w:rsid w:val="0045322F"/>
    <w:rsid w:val="00453E85"/>
    <w:rsid w:val="004546A3"/>
    <w:rsid w:val="00454780"/>
    <w:rsid w:val="00455C78"/>
    <w:rsid w:val="00456B89"/>
    <w:rsid w:val="00461327"/>
    <w:rsid w:val="004625A1"/>
    <w:rsid w:val="00462665"/>
    <w:rsid w:val="00464486"/>
    <w:rsid w:val="0046575C"/>
    <w:rsid w:val="00466036"/>
    <w:rsid w:val="0046688D"/>
    <w:rsid w:val="00471CA1"/>
    <w:rsid w:val="00472185"/>
    <w:rsid w:val="004732C4"/>
    <w:rsid w:val="00474A88"/>
    <w:rsid w:val="004753E5"/>
    <w:rsid w:val="00475518"/>
    <w:rsid w:val="00477A90"/>
    <w:rsid w:val="00480D7A"/>
    <w:rsid w:val="00482C90"/>
    <w:rsid w:val="00482DF9"/>
    <w:rsid w:val="00483F8D"/>
    <w:rsid w:val="00483F9E"/>
    <w:rsid w:val="0048431A"/>
    <w:rsid w:val="00484432"/>
    <w:rsid w:val="0048502B"/>
    <w:rsid w:val="0048593F"/>
    <w:rsid w:val="00485D4F"/>
    <w:rsid w:val="004934AB"/>
    <w:rsid w:val="0049532E"/>
    <w:rsid w:val="004954EA"/>
    <w:rsid w:val="00497086"/>
    <w:rsid w:val="00497B02"/>
    <w:rsid w:val="004A1B99"/>
    <w:rsid w:val="004A28E6"/>
    <w:rsid w:val="004A3FA9"/>
    <w:rsid w:val="004A4695"/>
    <w:rsid w:val="004A4C27"/>
    <w:rsid w:val="004A66E3"/>
    <w:rsid w:val="004A7903"/>
    <w:rsid w:val="004B0B1C"/>
    <w:rsid w:val="004B370A"/>
    <w:rsid w:val="004B463F"/>
    <w:rsid w:val="004B4BB3"/>
    <w:rsid w:val="004B53FE"/>
    <w:rsid w:val="004B731D"/>
    <w:rsid w:val="004C13E3"/>
    <w:rsid w:val="004C2032"/>
    <w:rsid w:val="004C2E9B"/>
    <w:rsid w:val="004C5683"/>
    <w:rsid w:val="004C5B8C"/>
    <w:rsid w:val="004C6351"/>
    <w:rsid w:val="004C6EF8"/>
    <w:rsid w:val="004C6F24"/>
    <w:rsid w:val="004D0EA2"/>
    <w:rsid w:val="004D1C45"/>
    <w:rsid w:val="004D20E4"/>
    <w:rsid w:val="004D2654"/>
    <w:rsid w:val="004D45BB"/>
    <w:rsid w:val="004D472D"/>
    <w:rsid w:val="004E0211"/>
    <w:rsid w:val="004E07D0"/>
    <w:rsid w:val="004E09A4"/>
    <w:rsid w:val="004E2546"/>
    <w:rsid w:val="004E2640"/>
    <w:rsid w:val="004E2D09"/>
    <w:rsid w:val="004E2F05"/>
    <w:rsid w:val="004E65D6"/>
    <w:rsid w:val="004F0C24"/>
    <w:rsid w:val="004F2596"/>
    <w:rsid w:val="004F53D9"/>
    <w:rsid w:val="004F59DF"/>
    <w:rsid w:val="005020AE"/>
    <w:rsid w:val="00503BFF"/>
    <w:rsid w:val="00503C70"/>
    <w:rsid w:val="00504CD5"/>
    <w:rsid w:val="00506C36"/>
    <w:rsid w:val="00506F87"/>
    <w:rsid w:val="0051111C"/>
    <w:rsid w:val="0051170C"/>
    <w:rsid w:val="00511907"/>
    <w:rsid w:val="00511E85"/>
    <w:rsid w:val="005120BE"/>
    <w:rsid w:val="00513C69"/>
    <w:rsid w:val="00515D45"/>
    <w:rsid w:val="00516B97"/>
    <w:rsid w:val="00517A8F"/>
    <w:rsid w:val="00520143"/>
    <w:rsid w:val="00522E6E"/>
    <w:rsid w:val="00524AA9"/>
    <w:rsid w:val="0052505E"/>
    <w:rsid w:val="00525DAA"/>
    <w:rsid w:val="00525F31"/>
    <w:rsid w:val="00526A20"/>
    <w:rsid w:val="00527A32"/>
    <w:rsid w:val="00530031"/>
    <w:rsid w:val="00530EB2"/>
    <w:rsid w:val="005319F4"/>
    <w:rsid w:val="00534D58"/>
    <w:rsid w:val="005352F0"/>
    <w:rsid w:val="00536146"/>
    <w:rsid w:val="00537949"/>
    <w:rsid w:val="005379A0"/>
    <w:rsid w:val="00540267"/>
    <w:rsid w:val="00540525"/>
    <w:rsid w:val="0054054E"/>
    <w:rsid w:val="00541AA7"/>
    <w:rsid w:val="00543365"/>
    <w:rsid w:val="00544C95"/>
    <w:rsid w:val="0054517A"/>
    <w:rsid w:val="00545281"/>
    <w:rsid w:val="0054568A"/>
    <w:rsid w:val="00546BC4"/>
    <w:rsid w:val="00547533"/>
    <w:rsid w:val="00550595"/>
    <w:rsid w:val="00552197"/>
    <w:rsid w:val="00554B13"/>
    <w:rsid w:val="00554F84"/>
    <w:rsid w:val="005557C6"/>
    <w:rsid w:val="00556209"/>
    <w:rsid w:val="00556BF4"/>
    <w:rsid w:val="0056126C"/>
    <w:rsid w:val="005627E8"/>
    <w:rsid w:val="005638BA"/>
    <w:rsid w:val="005651FE"/>
    <w:rsid w:val="005660B5"/>
    <w:rsid w:val="00567423"/>
    <w:rsid w:val="0056778C"/>
    <w:rsid w:val="00567CF2"/>
    <w:rsid w:val="00567D6F"/>
    <w:rsid w:val="00567DA5"/>
    <w:rsid w:val="0057032B"/>
    <w:rsid w:val="00571080"/>
    <w:rsid w:val="00572DE5"/>
    <w:rsid w:val="00573385"/>
    <w:rsid w:val="00576319"/>
    <w:rsid w:val="0058104A"/>
    <w:rsid w:val="005817A2"/>
    <w:rsid w:val="00582C5E"/>
    <w:rsid w:val="00583179"/>
    <w:rsid w:val="00590F46"/>
    <w:rsid w:val="00591BE9"/>
    <w:rsid w:val="005924DE"/>
    <w:rsid w:val="00592EC1"/>
    <w:rsid w:val="00594558"/>
    <w:rsid w:val="005A11D4"/>
    <w:rsid w:val="005A1F92"/>
    <w:rsid w:val="005A3C5D"/>
    <w:rsid w:val="005A50AA"/>
    <w:rsid w:val="005A7C09"/>
    <w:rsid w:val="005B0239"/>
    <w:rsid w:val="005B0F42"/>
    <w:rsid w:val="005B2729"/>
    <w:rsid w:val="005B390C"/>
    <w:rsid w:val="005B3B9F"/>
    <w:rsid w:val="005B45AA"/>
    <w:rsid w:val="005B5E9F"/>
    <w:rsid w:val="005B7147"/>
    <w:rsid w:val="005C0FD5"/>
    <w:rsid w:val="005C264E"/>
    <w:rsid w:val="005C5155"/>
    <w:rsid w:val="005C5C1D"/>
    <w:rsid w:val="005C72B3"/>
    <w:rsid w:val="005D11E9"/>
    <w:rsid w:val="005D33AB"/>
    <w:rsid w:val="005D41FD"/>
    <w:rsid w:val="005D44A8"/>
    <w:rsid w:val="005D6990"/>
    <w:rsid w:val="005D6CF4"/>
    <w:rsid w:val="005D6D4D"/>
    <w:rsid w:val="005D7547"/>
    <w:rsid w:val="005D7592"/>
    <w:rsid w:val="005E036D"/>
    <w:rsid w:val="005E3202"/>
    <w:rsid w:val="005E3A10"/>
    <w:rsid w:val="005E3E87"/>
    <w:rsid w:val="005E73C1"/>
    <w:rsid w:val="005E76D5"/>
    <w:rsid w:val="005F078A"/>
    <w:rsid w:val="005F0E15"/>
    <w:rsid w:val="005F1AC9"/>
    <w:rsid w:val="005F2979"/>
    <w:rsid w:val="005F35DA"/>
    <w:rsid w:val="0060054D"/>
    <w:rsid w:val="00601A52"/>
    <w:rsid w:val="00604FF8"/>
    <w:rsid w:val="00605A0A"/>
    <w:rsid w:val="00605E55"/>
    <w:rsid w:val="0060739E"/>
    <w:rsid w:val="00607FBD"/>
    <w:rsid w:val="00610B19"/>
    <w:rsid w:val="0061124F"/>
    <w:rsid w:val="0061341D"/>
    <w:rsid w:val="00614F5D"/>
    <w:rsid w:val="0061756C"/>
    <w:rsid w:val="00617B4B"/>
    <w:rsid w:val="00623F72"/>
    <w:rsid w:val="00624279"/>
    <w:rsid w:val="00626054"/>
    <w:rsid w:val="006261A4"/>
    <w:rsid w:val="00626AF4"/>
    <w:rsid w:val="00627962"/>
    <w:rsid w:val="0062798D"/>
    <w:rsid w:val="00630267"/>
    <w:rsid w:val="00631282"/>
    <w:rsid w:val="00633585"/>
    <w:rsid w:val="00635BAF"/>
    <w:rsid w:val="006364F4"/>
    <w:rsid w:val="00637C3E"/>
    <w:rsid w:val="0064148D"/>
    <w:rsid w:val="00641784"/>
    <w:rsid w:val="0064208E"/>
    <w:rsid w:val="00642AA2"/>
    <w:rsid w:val="006440BB"/>
    <w:rsid w:val="006452A9"/>
    <w:rsid w:val="00645DEC"/>
    <w:rsid w:val="00647757"/>
    <w:rsid w:val="00650506"/>
    <w:rsid w:val="00650DAC"/>
    <w:rsid w:val="00653151"/>
    <w:rsid w:val="00654015"/>
    <w:rsid w:val="00654D0E"/>
    <w:rsid w:val="0065593A"/>
    <w:rsid w:val="006559D8"/>
    <w:rsid w:val="006608CA"/>
    <w:rsid w:val="006619BC"/>
    <w:rsid w:val="006626A7"/>
    <w:rsid w:val="00662911"/>
    <w:rsid w:val="00662DD1"/>
    <w:rsid w:val="0066386A"/>
    <w:rsid w:val="00663A98"/>
    <w:rsid w:val="00664124"/>
    <w:rsid w:val="006649BE"/>
    <w:rsid w:val="00665517"/>
    <w:rsid w:val="00665C69"/>
    <w:rsid w:val="00667B22"/>
    <w:rsid w:val="00671639"/>
    <w:rsid w:val="00671C57"/>
    <w:rsid w:val="006730DE"/>
    <w:rsid w:val="006740F6"/>
    <w:rsid w:val="006776EB"/>
    <w:rsid w:val="00681E5E"/>
    <w:rsid w:val="00682935"/>
    <w:rsid w:val="00683018"/>
    <w:rsid w:val="00683B01"/>
    <w:rsid w:val="00690D9D"/>
    <w:rsid w:val="00690F91"/>
    <w:rsid w:val="00693667"/>
    <w:rsid w:val="00694004"/>
    <w:rsid w:val="00694416"/>
    <w:rsid w:val="0069510C"/>
    <w:rsid w:val="006973D6"/>
    <w:rsid w:val="006A0FC0"/>
    <w:rsid w:val="006A1C41"/>
    <w:rsid w:val="006A27C8"/>
    <w:rsid w:val="006A2C3F"/>
    <w:rsid w:val="006A3EE0"/>
    <w:rsid w:val="006A513C"/>
    <w:rsid w:val="006A5300"/>
    <w:rsid w:val="006A596D"/>
    <w:rsid w:val="006A6564"/>
    <w:rsid w:val="006B273C"/>
    <w:rsid w:val="006B27CE"/>
    <w:rsid w:val="006B366C"/>
    <w:rsid w:val="006B376A"/>
    <w:rsid w:val="006B4187"/>
    <w:rsid w:val="006B521E"/>
    <w:rsid w:val="006B6AAB"/>
    <w:rsid w:val="006B76E2"/>
    <w:rsid w:val="006B79BD"/>
    <w:rsid w:val="006C004A"/>
    <w:rsid w:val="006C094C"/>
    <w:rsid w:val="006C1776"/>
    <w:rsid w:val="006C3423"/>
    <w:rsid w:val="006C3C7E"/>
    <w:rsid w:val="006C4984"/>
    <w:rsid w:val="006C61F8"/>
    <w:rsid w:val="006D0293"/>
    <w:rsid w:val="006D1AB3"/>
    <w:rsid w:val="006D2D7C"/>
    <w:rsid w:val="006D366C"/>
    <w:rsid w:val="006D37B4"/>
    <w:rsid w:val="006D4364"/>
    <w:rsid w:val="006D490E"/>
    <w:rsid w:val="006D50BB"/>
    <w:rsid w:val="006D7583"/>
    <w:rsid w:val="006E131D"/>
    <w:rsid w:val="006E17EB"/>
    <w:rsid w:val="006E321D"/>
    <w:rsid w:val="006E3A56"/>
    <w:rsid w:val="006E4982"/>
    <w:rsid w:val="006E64FC"/>
    <w:rsid w:val="006E7856"/>
    <w:rsid w:val="006F0801"/>
    <w:rsid w:val="006F2672"/>
    <w:rsid w:val="006F3BFD"/>
    <w:rsid w:val="006F41E6"/>
    <w:rsid w:val="006F4480"/>
    <w:rsid w:val="006F45C3"/>
    <w:rsid w:val="006F5398"/>
    <w:rsid w:val="006F5784"/>
    <w:rsid w:val="006F7C9A"/>
    <w:rsid w:val="00700302"/>
    <w:rsid w:val="00702134"/>
    <w:rsid w:val="00702477"/>
    <w:rsid w:val="007026B9"/>
    <w:rsid w:val="00703838"/>
    <w:rsid w:val="00703B13"/>
    <w:rsid w:val="00704C4D"/>
    <w:rsid w:val="007054BC"/>
    <w:rsid w:val="00705CCA"/>
    <w:rsid w:val="007060BF"/>
    <w:rsid w:val="00706797"/>
    <w:rsid w:val="007067EF"/>
    <w:rsid w:val="00710A15"/>
    <w:rsid w:val="00713D54"/>
    <w:rsid w:val="00713F38"/>
    <w:rsid w:val="0071572F"/>
    <w:rsid w:val="00716388"/>
    <w:rsid w:val="007200DF"/>
    <w:rsid w:val="007205A9"/>
    <w:rsid w:val="00720DA2"/>
    <w:rsid w:val="007212E7"/>
    <w:rsid w:val="0072151B"/>
    <w:rsid w:val="00721B09"/>
    <w:rsid w:val="0072344F"/>
    <w:rsid w:val="00723B65"/>
    <w:rsid w:val="007244FB"/>
    <w:rsid w:val="007300EA"/>
    <w:rsid w:val="00730771"/>
    <w:rsid w:val="00732109"/>
    <w:rsid w:val="00732186"/>
    <w:rsid w:val="0073261B"/>
    <w:rsid w:val="00732E36"/>
    <w:rsid w:val="00734DEA"/>
    <w:rsid w:val="007359C2"/>
    <w:rsid w:val="00736C9C"/>
    <w:rsid w:val="0073748B"/>
    <w:rsid w:val="007401BB"/>
    <w:rsid w:val="00740A93"/>
    <w:rsid w:val="00741EA1"/>
    <w:rsid w:val="007427E0"/>
    <w:rsid w:val="00745688"/>
    <w:rsid w:val="00747A14"/>
    <w:rsid w:val="00751F6A"/>
    <w:rsid w:val="00752C1B"/>
    <w:rsid w:val="00755C24"/>
    <w:rsid w:val="007602CE"/>
    <w:rsid w:val="007605D1"/>
    <w:rsid w:val="00760C72"/>
    <w:rsid w:val="00763286"/>
    <w:rsid w:val="00763E1A"/>
    <w:rsid w:val="00764BBA"/>
    <w:rsid w:val="00764FAC"/>
    <w:rsid w:val="0076679B"/>
    <w:rsid w:val="00766BE4"/>
    <w:rsid w:val="0076705F"/>
    <w:rsid w:val="00767383"/>
    <w:rsid w:val="00771200"/>
    <w:rsid w:val="00771213"/>
    <w:rsid w:val="007713BD"/>
    <w:rsid w:val="00772826"/>
    <w:rsid w:val="007728F4"/>
    <w:rsid w:val="00774691"/>
    <w:rsid w:val="00775A7C"/>
    <w:rsid w:val="00775E64"/>
    <w:rsid w:val="007776D9"/>
    <w:rsid w:val="00780186"/>
    <w:rsid w:val="007806E0"/>
    <w:rsid w:val="00781C9F"/>
    <w:rsid w:val="00784415"/>
    <w:rsid w:val="00786293"/>
    <w:rsid w:val="00790325"/>
    <w:rsid w:val="00790E24"/>
    <w:rsid w:val="0079424A"/>
    <w:rsid w:val="007955B6"/>
    <w:rsid w:val="00796E62"/>
    <w:rsid w:val="007973DD"/>
    <w:rsid w:val="00797615"/>
    <w:rsid w:val="00797C67"/>
    <w:rsid w:val="00797EC6"/>
    <w:rsid w:val="007A0F37"/>
    <w:rsid w:val="007A34C1"/>
    <w:rsid w:val="007A3D0D"/>
    <w:rsid w:val="007A6325"/>
    <w:rsid w:val="007A71FD"/>
    <w:rsid w:val="007A7BAD"/>
    <w:rsid w:val="007B0BDB"/>
    <w:rsid w:val="007B0DF0"/>
    <w:rsid w:val="007B0F74"/>
    <w:rsid w:val="007B19DB"/>
    <w:rsid w:val="007B1FAA"/>
    <w:rsid w:val="007B226A"/>
    <w:rsid w:val="007B2313"/>
    <w:rsid w:val="007B2CEE"/>
    <w:rsid w:val="007B4793"/>
    <w:rsid w:val="007B5A4D"/>
    <w:rsid w:val="007B6CB9"/>
    <w:rsid w:val="007B71DB"/>
    <w:rsid w:val="007B7A9C"/>
    <w:rsid w:val="007C0843"/>
    <w:rsid w:val="007C0E65"/>
    <w:rsid w:val="007C16D6"/>
    <w:rsid w:val="007C243B"/>
    <w:rsid w:val="007C268D"/>
    <w:rsid w:val="007C3AC7"/>
    <w:rsid w:val="007C63E7"/>
    <w:rsid w:val="007C6689"/>
    <w:rsid w:val="007D03F0"/>
    <w:rsid w:val="007D12B9"/>
    <w:rsid w:val="007D26D6"/>
    <w:rsid w:val="007D36C7"/>
    <w:rsid w:val="007D39CD"/>
    <w:rsid w:val="007D7121"/>
    <w:rsid w:val="007D73C5"/>
    <w:rsid w:val="007D7796"/>
    <w:rsid w:val="007D7CFA"/>
    <w:rsid w:val="007E2071"/>
    <w:rsid w:val="007E2710"/>
    <w:rsid w:val="007E33B6"/>
    <w:rsid w:val="007E3636"/>
    <w:rsid w:val="007E4069"/>
    <w:rsid w:val="007E507B"/>
    <w:rsid w:val="007E5335"/>
    <w:rsid w:val="007E5824"/>
    <w:rsid w:val="007F05B9"/>
    <w:rsid w:val="007F1723"/>
    <w:rsid w:val="007F4E9A"/>
    <w:rsid w:val="007F53B3"/>
    <w:rsid w:val="007F6058"/>
    <w:rsid w:val="007F7648"/>
    <w:rsid w:val="00802015"/>
    <w:rsid w:val="00802BBA"/>
    <w:rsid w:val="008033EA"/>
    <w:rsid w:val="008041E6"/>
    <w:rsid w:val="00804249"/>
    <w:rsid w:val="00805F91"/>
    <w:rsid w:val="00810677"/>
    <w:rsid w:val="00811E01"/>
    <w:rsid w:val="00813207"/>
    <w:rsid w:val="008143B5"/>
    <w:rsid w:val="0081546F"/>
    <w:rsid w:val="00815F1D"/>
    <w:rsid w:val="0081631B"/>
    <w:rsid w:val="008172C2"/>
    <w:rsid w:val="008173E1"/>
    <w:rsid w:val="0082005E"/>
    <w:rsid w:val="00820870"/>
    <w:rsid w:val="00820A53"/>
    <w:rsid w:val="008220CB"/>
    <w:rsid w:val="00825DAB"/>
    <w:rsid w:val="00825E0B"/>
    <w:rsid w:val="00826AA6"/>
    <w:rsid w:val="008275D6"/>
    <w:rsid w:val="00827CD4"/>
    <w:rsid w:val="0083271F"/>
    <w:rsid w:val="008338A5"/>
    <w:rsid w:val="00833F7E"/>
    <w:rsid w:val="00835052"/>
    <w:rsid w:val="00835125"/>
    <w:rsid w:val="00836A1E"/>
    <w:rsid w:val="00836DDF"/>
    <w:rsid w:val="008377EC"/>
    <w:rsid w:val="00840098"/>
    <w:rsid w:val="00840405"/>
    <w:rsid w:val="0084181E"/>
    <w:rsid w:val="00842E3A"/>
    <w:rsid w:val="00843BC2"/>
    <w:rsid w:val="008451D6"/>
    <w:rsid w:val="00847DE1"/>
    <w:rsid w:val="00847EC8"/>
    <w:rsid w:val="00850820"/>
    <w:rsid w:val="00850EB7"/>
    <w:rsid w:val="00853409"/>
    <w:rsid w:val="00855D90"/>
    <w:rsid w:val="00857664"/>
    <w:rsid w:val="00860906"/>
    <w:rsid w:val="00860907"/>
    <w:rsid w:val="00860D43"/>
    <w:rsid w:val="00863655"/>
    <w:rsid w:val="00863F05"/>
    <w:rsid w:val="00864322"/>
    <w:rsid w:val="008650B2"/>
    <w:rsid w:val="00870755"/>
    <w:rsid w:val="00870D08"/>
    <w:rsid w:val="00870E81"/>
    <w:rsid w:val="0087131E"/>
    <w:rsid w:val="0087264D"/>
    <w:rsid w:val="00872807"/>
    <w:rsid w:val="00873283"/>
    <w:rsid w:val="008738A9"/>
    <w:rsid w:val="0087398E"/>
    <w:rsid w:val="008745C3"/>
    <w:rsid w:val="00877DB4"/>
    <w:rsid w:val="00882407"/>
    <w:rsid w:val="0088289E"/>
    <w:rsid w:val="008835F8"/>
    <w:rsid w:val="008837C2"/>
    <w:rsid w:val="00884921"/>
    <w:rsid w:val="00887206"/>
    <w:rsid w:val="00890F34"/>
    <w:rsid w:val="00893F5D"/>
    <w:rsid w:val="008942F7"/>
    <w:rsid w:val="008953EB"/>
    <w:rsid w:val="008977C0"/>
    <w:rsid w:val="00897F80"/>
    <w:rsid w:val="008A093A"/>
    <w:rsid w:val="008A1BBB"/>
    <w:rsid w:val="008A2885"/>
    <w:rsid w:val="008A2D59"/>
    <w:rsid w:val="008A59AA"/>
    <w:rsid w:val="008A6BC2"/>
    <w:rsid w:val="008B13CC"/>
    <w:rsid w:val="008B19CF"/>
    <w:rsid w:val="008B204E"/>
    <w:rsid w:val="008B3CEE"/>
    <w:rsid w:val="008B6FAA"/>
    <w:rsid w:val="008B75C2"/>
    <w:rsid w:val="008C15CA"/>
    <w:rsid w:val="008C2A59"/>
    <w:rsid w:val="008C2DED"/>
    <w:rsid w:val="008C2FD9"/>
    <w:rsid w:val="008C3DCF"/>
    <w:rsid w:val="008C4823"/>
    <w:rsid w:val="008C4852"/>
    <w:rsid w:val="008C5A29"/>
    <w:rsid w:val="008C5F86"/>
    <w:rsid w:val="008C6E15"/>
    <w:rsid w:val="008C795E"/>
    <w:rsid w:val="008D18ED"/>
    <w:rsid w:val="008D3122"/>
    <w:rsid w:val="008D4853"/>
    <w:rsid w:val="008D4E58"/>
    <w:rsid w:val="008D4F53"/>
    <w:rsid w:val="008D5394"/>
    <w:rsid w:val="008D7798"/>
    <w:rsid w:val="008E192C"/>
    <w:rsid w:val="008E1FC9"/>
    <w:rsid w:val="008E453E"/>
    <w:rsid w:val="008E5885"/>
    <w:rsid w:val="008E5FA2"/>
    <w:rsid w:val="008E738A"/>
    <w:rsid w:val="008F0B49"/>
    <w:rsid w:val="008F18D7"/>
    <w:rsid w:val="008F1C25"/>
    <w:rsid w:val="008F1CB9"/>
    <w:rsid w:val="008F1FCF"/>
    <w:rsid w:val="008F2783"/>
    <w:rsid w:val="008F4020"/>
    <w:rsid w:val="008F50D3"/>
    <w:rsid w:val="008F6815"/>
    <w:rsid w:val="009004E2"/>
    <w:rsid w:val="00902230"/>
    <w:rsid w:val="009042B6"/>
    <w:rsid w:val="00904FF8"/>
    <w:rsid w:val="0090563F"/>
    <w:rsid w:val="00905C62"/>
    <w:rsid w:val="00907C65"/>
    <w:rsid w:val="00911D21"/>
    <w:rsid w:val="00912CD7"/>
    <w:rsid w:val="0091429A"/>
    <w:rsid w:val="0091439E"/>
    <w:rsid w:val="00915AB8"/>
    <w:rsid w:val="00920F25"/>
    <w:rsid w:val="00922A05"/>
    <w:rsid w:val="00923D49"/>
    <w:rsid w:val="009244A4"/>
    <w:rsid w:val="00924E70"/>
    <w:rsid w:val="00925299"/>
    <w:rsid w:val="00925684"/>
    <w:rsid w:val="00930DC0"/>
    <w:rsid w:val="00930EE7"/>
    <w:rsid w:val="00931806"/>
    <w:rsid w:val="0093296B"/>
    <w:rsid w:val="00933464"/>
    <w:rsid w:val="009345FB"/>
    <w:rsid w:val="009351EB"/>
    <w:rsid w:val="009368C3"/>
    <w:rsid w:val="009375BA"/>
    <w:rsid w:val="009425EF"/>
    <w:rsid w:val="009435D7"/>
    <w:rsid w:val="00944905"/>
    <w:rsid w:val="009476FD"/>
    <w:rsid w:val="00947AB1"/>
    <w:rsid w:val="00951229"/>
    <w:rsid w:val="00951E0A"/>
    <w:rsid w:val="00952B66"/>
    <w:rsid w:val="009577F5"/>
    <w:rsid w:val="0095790E"/>
    <w:rsid w:val="00957CE9"/>
    <w:rsid w:val="009600A2"/>
    <w:rsid w:val="00960547"/>
    <w:rsid w:val="00961462"/>
    <w:rsid w:val="0096279B"/>
    <w:rsid w:val="00962C99"/>
    <w:rsid w:val="00963F11"/>
    <w:rsid w:val="009641D1"/>
    <w:rsid w:val="00964222"/>
    <w:rsid w:val="00964C63"/>
    <w:rsid w:val="009656DC"/>
    <w:rsid w:val="009674F0"/>
    <w:rsid w:val="00970B2A"/>
    <w:rsid w:val="00970D51"/>
    <w:rsid w:val="0097165D"/>
    <w:rsid w:val="00973949"/>
    <w:rsid w:val="00977971"/>
    <w:rsid w:val="009809CF"/>
    <w:rsid w:val="00982CA1"/>
    <w:rsid w:val="009844FC"/>
    <w:rsid w:val="00984C66"/>
    <w:rsid w:val="00986567"/>
    <w:rsid w:val="009867AD"/>
    <w:rsid w:val="00986827"/>
    <w:rsid w:val="00990D0F"/>
    <w:rsid w:val="009912D5"/>
    <w:rsid w:val="009913DB"/>
    <w:rsid w:val="009925C2"/>
    <w:rsid w:val="00996102"/>
    <w:rsid w:val="00996EA7"/>
    <w:rsid w:val="0099758A"/>
    <w:rsid w:val="00997BBA"/>
    <w:rsid w:val="009A3E4C"/>
    <w:rsid w:val="009A530F"/>
    <w:rsid w:val="009A6077"/>
    <w:rsid w:val="009A6D97"/>
    <w:rsid w:val="009A7A23"/>
    <w:rsid w:val="009A7A72"/>
    <w:rsid w:val="009B597E"/>
    <w:rsid w:val="009B61E3"/>
    <w:rsid w:val="009B6682"/>
    <w:rsid w:val="009B7595"/>
    <w:rsid w:val="009B7F41"/>
    <w:rsid w:val="009C5CF1"/>
    <w:rsid w:val="009C6673"/>
    <w:rsid w:val="009C6D48"/>
    <w:rsid w:val="009D0038"/>
    <w:rsid w:val="009D1FCC"/>
    <w:rsid w:val="009D2B3A"/>
    <w:rsid w:val="009D3076"/>
    <w:rsid w:val="009D4827"/>
    <w:rsid w:val="009D4BD4"/>
    <w:rsid w:val="009D5391"/>
    <w:rsid w:val="009D7E76"/>
    <w:rsid w:val="009E0278"/>
    <w:rsid w:val="009E10BB"/>
    <w:rsid w:val="009E1251"/>
    <w:rsid w:val="009E1494"/>
    <w:rsid w:val="009E1FCC"/>
    <w:rsid w:val="009E21E5"/>
    <w:rsid w:val="009E2453"/>
    <w:rsid w:val="009E31A6"/>
    <w:rsid w:val="009E5DC6"/>
    <w:rsid w:val="009E674F"/>
    <w:rsid w:val="009F085D"/>
    <w:rsid w:val="009F1614"/>
    <w:rsid w:val="009F238E"/>
    <w:rsid w:val="009F284A"/>
    <w:rsid w:val="009F34EB"/>
    <w:rsid w:val="009F58D6"/>
    <w:rsid w:val="009F5AE2"/>
    <w:rsid w:val="009F7CD8"/>
    <w:rsid w:val="00A004DE"/>
    <w:rsid w:val="00A00B4A"/>
    <w:rsid w:val="00A01026"/>
    <w:rsid w:val="00A01990"/>
    <w:rsid w:val="00A02DBB"/>
    <w:rsid w:val="00A034DE"/>
    <w:rsid w:val="00A03E99"/>
    <w:rsid w:val="00A05B97"/>
    <w:rsid w:val="00A06572"/>
    <w:rsid w:val="00A10720"/>
    <w:rsid w:val="00A10BA6"/>
    <w:rsid w:val="00A10EE6"/>
    <w:rsid w:val="00A10EE9"/>
    <w:rsid w:val="00A133BC"/>
    <w:rsid w:val="00A13B59"/>
    <w:rsid w:val="00A15E4B"/>
    <w:rsid w:val="00A17770"/>
    <w:rsid w:val="00A20A8A"/>
    <w:rsid w:val="00A23F5A"/>
    <w:rsid w:val="00A24770"/>
    <w:rsid w:val="00A2549D"/>
    <w:rsid w:val="00A25ACA"/>
    <w:rsid w:val="00A25F02"/>
    <w:rsid w:val="00A300E5"/>
    <w:rsid w:val="00A3264F"/>
    <w:rsid w:val="00A36D4A"/>
    <w:rsid w:val="00A37B97"/>
    <w:rsid w:val="00A40919"/>
    <w:rsid w:val="00A42519"/>
    <w:rsid w:val="00A43A30"/>
    <w:rsid w:val="00A44331"/>
    <w:rsid w:val="00A451D5"/>
    <w:rsid w:val="00A47342"/>
    <w:rsid w:val="00A50B72"/>
    <w:rsid w:val="00A51297"/>
    <w:rsid w:val="00A51321"/>
    <w:rsid w:val="00A516D0"/>
    <w:rsid w:val="00A52685"/>
    <w:rsid w:val="00A5434E"/>
    <w:rsid w:val="00A5549F"/>
    <w:rsid w:val="00A56C2C"/>
    <w:rsid w:val="00A5768F"/>
    <w:rsid w:val="00A57D4D"/>
    <w:rsid w:val="00A6094A"/>
    <w:rsid w:val="00A62162"/>
    <w:rsid w:val="00A65694"/>
    <w:rsid w:val="00A65768"/>
    <w:rsid w:val="00A65C9D"/>
    <w:rsid w:val="00A662D6"/>
    <w:rsid w:val="00A66CF7"/>
    <w:rsid w:val="00A67874"/>
    <w:rsid w:val="00A67996"/>
    <w:rsid w:val="00A67E99"/>
    <w:rsid w:val="00A70678"/>
    <w:rsid w:val="00A7150F"/>
    <w:rsid w:val="00A72454"/>
    <w:rsid w:val="00A73646"/>
    <w:rsid w:val="00A740A1"/>
    <w:rsid w:val="00A74A5C"/>
    <w:rsid w:val="00A763FD"/>
    <w:rsid w:val="00A765F9"/>
    <w:rsid w:val="00A77C54"/>
    <w:rsid w:val="00A80351"/>
    <w:rsid w:val="00A81291"/>
    <w:rsid w:val="00A825C4"/>
    <w:rsid w:val="00A82F97"/>
    <w:rsid w:val="00A832D5"/>
    <w:rsid w:val="00A84FA9"/>
    <w:rsid w:val="00A854E6"/>
    <w:rsid w:val="00A85A1C"/>
    <w:rsid w:val="00A85B91"/>
    <w:rsid w:val="00A86FF6"/>
    <w:rsid w:val="00A91783"/>
    <w:rsid w:val="00A91957"/>
    <w:rsid w:val="00A91D63"/>
    <w:rsid w:val="00A929DB"/>
    <w:rsid w:val="00A955EF"/>
    <w:rsid w:val="00A95858"/>
    <w:rsid w:val="00A959E2"/>
    <w:rsid w:val="00A970AE"/>
    <w:rsid w:val="00A97FC9"/>
    <w:rsid w:val="00AA2737"/>
    <w:rsid w:val="00AA2AE6"/>
    <w:rsid w:val="00AA302D"/>
    <w:rsid w:val="00AA4AF1"/>
    <w:rsid w:val="00AA4CF8"/>
    <w:rsid w:val="00AA4F32"/>
    <w:rsid w:val="00AA555E"/>
    <w:rsid w:val="00AA6008"/>
    <w:rsid w:val="00AB181A"/>
    <w:rsid w:val="00AB25EC"/>
    <w:rsid w:val="00AB63EF"/>
    <w:rsid w:val="00AC094F"/>
    <w:rsid w:val="00AC0DA6"/>
    <w:rsid w:val="00AC1B29"/>
    <w:rsid w:val="00AC2AC6"/>
    <w:rsid w:val="00AC3F3D"/>
    <w:rsid w:val="00AC44F5"/>
    <w:rsid w:val="00AC574C"/>
    <w:rsid w:val="00AC675A"/>
    <w:rsid w:val="00AC7242"/>
    <w:rsid w:val="00AC742A"/>
    <w:rsid w:val="00AC7F10"/>
    <w:rsid w:val="00AD0D7D"/>
    <w:rsid w:val="00AD1B0D"/>
    <w:rsid w:val="00AD1B16"/>
    <w:rsid w:val="00AD1F2B"/>
    <w:rsid w:val="00AD3860"/>
    <w:rsid w:val="00AD4854"/>
    <w:rsid w:val="00AD6254"/>
    <w:rsid w:val="00AD6D52"/>
    <w:rsid w:val="00AE037A"/>
    <w:rsid w:val="00AE1A28"/>
    <w:rsid w:val="00AE394D"/>
    <w:rsid w:val="00AE4A9D"/>
    <w:rsid w:val="00AF0269"/>
    <w:rsid w:val="00AF088A"/>
    <w:rsid w:val="00AF12C3"/>
    <w:rsid w:val="00AF18E3"/>
    <w:rsid w:val="00AF407B"/>
    <w:rsid w:val="00AF58A3"/>
    <w:rsid w:val="00AF5A2D"/>
    <w:rsid w:val="00AF6519"/>
    <w:rsid w:val="00AF6E2F"/>
    <w:rsid w:val="00B0053E"/>
    <w:rsid w:val="00B00DB6"/>
    <w:rsid w:val="00B020C5"/>
    <w:rsid w:val="00B0283C"/>
    <w:rsid w:val="00B04AF0"/>
    <w:rsid w:val="00B04F67"/>
    <w:rsid w:val="00B108AE"/>
    <w:rsid w:val="00B11ADD"/>
    <w:rsid w:val="00B12BB4"/>
    <w:rsid w:val="00B14006"/>
    <w:rsid w:val="00B15E14"/>
    <w:rsid w:val="00B16213"/>
    <w:rsid w:val="00B17901"/>
    <w:rsid w:val="00B2076E"/>
    <w:rsid w:val="00B21749"/>
    <w:rsid w:val="00B23277"/>
    <w:rsid w:val="00B234E4"/>
    <w:rsid w:val="00B234FC"/>
    <w:rsid w:val="00B2366A"/>
    <w:rsid w:val="00B259F2"/>
    <w:rsid w:val="00B305C3"/>
    <w:rsid w:val="00B34922"/>
    <w:rsid w:val="00B35430"/>
    <w:rsid w:val="00B354B3"/>
    <w:rsid w:val="00B36081"/>
    <w:rsid w:val="00B3629B"/>
    <w:rsid w:val="00B37A78"/>
    <w:rsid w:val="00B4492E"/>
    <w:rsid w:val="00B44EF3"/>
    <w:rsid w:val="00B457DD"/>
    <w:rsid w:val="00B46472"/>
    <w:rsid w:val="00B50E06"/>
    <w:rsid w:val="00B50E9A"/>
    <w:rsid w:val="00B51BE7"/>
    <w:rsid w:val="00B52380"/>
    <w:rsid w:val="00B531F5"/>
    <w:rsid w:val="00B53ABB"/>
    <w:rsid w:val="00B55859"/>
    <w:rsid w:val="00B60B84"/>
    <w:rsid w:val="00B60C40"/>
    <w:rsid w:val="00B61BF7"/>
    <w:rsid w:val="00B622D1"/>
    <w:rsid w:val="00B6232F"/>
    <w:rsid w:val="00B6443E"/>
    <w:rsid w:val="00B65F63"/>
    <w:rsid w:val="00B6636B"/>
    <w:rsid w:val="00B676E4"/>
    <w:rsid w:val="00B71612"/>
    <w:rsid w:val="00B7163E"/>
    <w:rsid w:val="00B72783"/>
    <w:rsid w:val="00B72EC7"/>
    <w:rsid w:val="00B742B1"/>
    <w:rsid w:val="00B743C0"/>
    <w:rsid w:val="00B7504A"/>
    <w:rsid w:val="00B75CF5"/>
    <w:rsid w:val="00B77A08"/>
    <w:rsid w:val="00B811BB"/>
    <w:rsid w:val="00B841AD"/>
    <w:rsid w:val="00B84B8A"/>
    <w:rsid w:val="00B90013"/>
    <w:rsid w:val="00B91151"/>
    <w:rsid w:val="00B91CEB"/>
    <w:rsid w:val="00B93197"/>
    <w:rsid w:val="00B932E6"/>
    <w:rsid w:val="00B93E6E"/>
    <w:rsid w:val="00B95A66"/>
    <w:rsid w:val="00B95E5F"/>
    <w:rsid w:val="00B96145"/>
    <w:rsid w:val="00B96659"/>
    <w:rsid w:val="00B968D8"/>
    <w:rsid w:val="00BA0A62"/>
    <w:rsid w:val="00BA1751"/>
    <w:rsid w:val="00BA2580"/>
    <w:rsid w:val="00BA2EDB"/>
    <w:rsid w:val="00BA41BE"/>
    <w:rsid w:val="00BA6C56"/>
    <w:rsid w:val="00BB168D"/>
    <w:rsid w:val="00BB2915"/>
    <w:rsid w:val="00BB2A69"/>
    <w:rsid w:val="00BB2BE0"/>
    <w:rsid w:val="00BB3382"/>
    <w:rsid w:val="00BB399F"/>
    <w:rsid w:val="00BB53B9"/>
    <w:rsid w:val="00BB61BA"/>
    <w:rsid w:val="00BB6E05"/>
    <w:rsid w:val="00BC0397"/>
    <w:rsid w:val="00BC1DAB"/>
    <w:rsid w:val="00BC2949"/>
    <w:rsid w:val="00BC3774"/>
    <w:rsid w:val="00BC4123"/>
    <w:rsid w:val="00BC4A59"/>
    <w:rsid w:val="00BC5027"/>
    <w:rsid w:val="00BC5238"/>
    <w:rsid w:val="00BC736B"/>
    <w:rsid w:val="00BC7E1F"/>
    <w:rsid w:val="00BD04BF"/>
    <w:rsid w:val="00BD25D1"/>
    <w:rsid w:val="00BD295E"/>
    <w:rsid w:val="00BD3F34"/>
    <w:rsid w:val="00BD4FB5"/>
    <w:rsid w:val="00BD627F"/>
    <w:rsid w:val="00BD66F2"/>
    <w:rsid w:val="00BE0E64"/>
    <w:rsid w:val="00BE135A"/>
    <w:rsid w:val="00BE24CC"/>
    <w:rsid w:val="00BE32A7"/>
    <w:rsid w:val="00BE599D"/>
    <w:rsid w:val="00BE624E"/>
    <w:rsid w:val="00BE6315"/>
    <w:rsid w:val="00BE6A45"/>
    <w:rsid w:val="00BE7F87"/>
    <w:rsid w:val="00BF220E"/>
    <w:rsid w:val="00BF3A68"/>
    <w:rsid w:val="00BF49F4"/>
    <w:rsid w:val="00BF4AC9"/>
    <w:rsid w:val="00C015E7"/>
    <w:rsid w:val="00C01A0E"/>
    <w:rsid w:val="00C02107"/>
    <w:rsid w:val="00C02BA4"/>
    <w:rsid w:val="00C040DF"/>
    <w:rsid w:val="00C04503"/>
    <w:rsid w:val="00C04AF7"/>
    <w:rsid w:val="00C05A4A"/>
    <w:rsid w:val="00C06E0B"/>
    <w:rsid w:val="00C10221"/>
    <w:rsid w:val="00C11CF7"/>
    <w:rsid w:val="00C15216"/>
    <w:rsid w:val="00C153C5"/>
    <w:rsid w:val="00C15A67"/>
    <w:rsid w:val="00C163E9"/>
    <w:rsid w:val="00C16D86"/>
    <w:rsid w:val="00C208CF"/>
    <w:rsid w:val="00C20B37"/>
    <w:rsid w:val="00C2194C"/>
    <w:rsid w:val="00C22BD0"/>
    <w:rsid w:val="00C23E5F"/>
    <w:rsid w:val="00C2415C"/>
    <w:rsid w:val="00C24539"/>
    <w:rsid w:val="00C24619"/>
    <w:rsid w:val="00C25A40"/>
    <w:rsid w:val="00C25DEE"/>
    <w:rsid w:val="00C27D01"/>
    <w:rsid w:val="00C31B00"/>
    <w:rsid w:val="00C366A4"/>
    <w:rsid w:val="00C37BFF"/>
    <w:rsid w:val="00C40946"/>
    <w:rsid w:val="00C40B3D"/>
    <w:rsid w:val="00C4209F"/>
    <w:rsid w:val="00C43883"/>
    <w:rsid w:val="00C43974"/>
    <w:rsid w:val="00C43C91"/>
    <w:rsid w:val="00C44DB6"/>
    <w:rsid w:val="00C46710"/>
    <w:rsid w:val="00C470AC"/>
    <w:rsid w:val="00C4736E"/>
    <w:rsid w:val="00C47EF2"/>
    <w:rsid w:val="00C5016C"/>
    <w:rsid w:val="00C511A5"/>
    <w:rsid w:val="00C51269"/>
    <w:rsid w:val="00C55996"/>
    <w:rsid w:val="00C57BAB"/>
    <w:rsid w:val="00C57BEC"/>
    <w:rsid w:val="00C60962"/>
    <w:rsid w:val="00C6313D"/>
    <w:rsid w:val="00C635A8"/>
    <w:rsid w:val="00C653E2"/>
    <w:rsid w:val="00C6585F"/>
    <w:rsid w:val="00C65D7D"/>
    <w:rsid w:val="00C71381"/>
    <w:rsid w:val="00C743AB"/>
    <w:rsid w:val="00C753F2"/>
    <w:rsid w:val="00C8076A"/>
    <w:rsid w:val="00C85792"/>
    <w:rsid w:val="00C86249"/>
    <w:rsid w:val="00C86466"/>
    <w:rsid w:val="00C8682C"/>
    <w:rsid w:val="00C86943"/>
    <w:rsid w:val="00C86F67"/>
    <w:rsid w:val="00C87B12"/>
    <w:rsid w:val="00C901AE"/>
    <w:rsid w:val="00C90651"/>
    <w:rsid w:val="00C90836"/>
    <w:rsid w:val="00C91769"/>
    <w:rsid w:val="00C92474"/>
    <w:rsid w:val="00C92667"/>
    <w:rsid w:val="00C94BA1"/>
    <w:rsid w:val="00C9524A"/>
    <w:rsid w:val="00CA1AD6"/>
    <w:rsid w:val="00CA21ED"/>
    <w:rsid w:val="00CA22AC"/>
    <w:rsid w:val="00CA2CD4"/>
    <w:rsid w:val="00CA2ECA"/>
    <w:rsid w:val="00CA533E"/>
    <w:rsid w:val="00CA5EF2"/>
    <w:rsid w:val="00CA73E1"/>
    <w:rsid w:val="00CB04DB"/>
    <w:rsid w:val="00CB1BFE"/>
    <w:rsid w:val="00CB4950"/>
    <w:rsid w:val="00CB55FC"/>
    <w:rsid w:val="00CB5704"/>
    <w:rsid w:val="00CC097B"/>
    <w:rsid w:val="00CC1C45"/>
    <w:rsid w:val="00CC1D0D"/>
    <w:rsid w:val="00CC2084"/>
    <w:rsid w:val="00CC2D38"/>
    <w:rsid w:val="00CC33C9"/>
    <w:rsid w:val="00CC487E"/>
    <w:rsid w:val="00CC73F7"/>
    <w:rsid w:val="00CC7CC7"/>
    <w:rsid w:val="00CD2F7C"/>
    <w:rsid w:val="00CD3AAD"/>
    <w:rsid w:val="00CD3ACD"/>
    <w:rsid w:val="00CD462A"/>
    <w:rsid w:val="00CD65E1"/>
    <w:rsid w:val="00CD754E"/>
    <w:rsid w:val="00CD7E12"/>
    <w:rsid w:val="00CE0706"/>
    <w:rsid w:val="00CE2940"/>
    <w:rsid w:val="00CE2B6D"/>
    <w:rsid w:val="00CE2E27"/>
    <w:rsid w:val="00CE4363"/>
    <w:rsid w:val="00CE5C79"/>
    <w:rsid w:val="00CE5E64"/>
    <w:rsid w:val="00CE7071"/>
    <w:rsid w:val="00CF169F"/>
    <w:rsid w:val="00CF1B6F"/>
    <w:rsid w:val="00CF2189"/>
    <w:rsid w:val="00CF2B34"/>
    <w:rsid w:val="00CF34A5"/>
    <w:rsid w:val="00CF38CE"/>
    <w:rsid w:val="00CF7078"/>
    <w:rsid w:val="00CF70A0"/>
    <w:rsid w:val="00CF7E11"/>
    <w:rsid w:val="00CF7E62"/>
    <w:rsid w:val="00D00740"/>
    <w:rsid w:val="00D03C53"/>
    <w:rsid w:val="00D04663"/>
    <w:rsid w:val="00D04C73"/>
    <w:rsid w:val="00D05A24"/>
    <w:rsid w:val="00D06EB6"/>
    <w:rsid w:val="00D071B3"/>
    <w:rsid w:val="00D11083"/>
    <w:rsid w:val="00D11132"/>
    <w:rsid w:val="00D1242E"/>
    <w:rsid w:val="00D128B1"/>
    <w:rsid w:val="00D140AA"/>
    <w:rsid w:val="00D144EB"/>
    <w:rsid w:val="00D160FE"/>
    <w:rsid w:val="00D16C47"/>
    <w:rsid w:val="00D16CB7"/>
    <w:rsid w:val="00D20BF0"/>
    <w:rsid w:val="00D26231"/>
    <w:rsid w:val="00D269B2"/>
    <w:rsid w:val="00D272EB"/>
    <w:rsid w:val="00D27582"/>
    <w:rsid w:val="00D275A1"/>
    <w:rsid w:val="00D31C67"/>
    <w:rsid w:val="00D33599"/>
    <w:rsid w:val="00D341AB"/>
    <w:rsid w:val="00D3425A"/>
    <w:rsid w:val="00D34426"/>
    <w:rsid w:val="00D347CA"/>
    <w:rsid w:val="00D3498B"/>
    <w:rsid w:val="00D35403"/>
    <w:rsid w:val="00D37CAD"/>
    <w:rsid w:val="00D37EA3"/>
    <w:rsid w:val="00D40334"/>
    <w:rsid w:val="00D41CAA"/>
    <w:rsid w:val="00D44EC8"/>
    <w:rsid w:val="00D45915"/>
    <w:rsid w:val="00D45A8A"/>
    <w:rsid w:val="00D45F69"/>
    <w:rsid w:val="00D46752"/>
    <w:rsid w:val="00D47375"/>
    <w:rsid w:val="00D47B1D"/>
    <w:rsid w:val="00D51BF7"/>
    <w:rsid w:val="00D51F04"/>
    <w:rsid w:val="00D54388"/>
    <w:rsid w:val="00D54ACB"/>
    <w:rsid w:val="00D570ED"/>
    <w:rsid w:val="00D61DF6"/>
    <w:rsid w:val="00D63525"/>
    <w:rsid w:val="00D63F7A"/>
    <w:rsid w:val="00D64103"/>
    <w:rsid w:val="00D65018"/>
    <w:rsid w:val="00D65AE0"/>
    <w:rsid w:val="00D66B2C"/>
    <w:rsid w:val="00D7040C"/>
    <w:rsid w:val="00D707F1"/>
    <w:rsid w:val="00D712AD"/>
    <w:rsid w:val="00D742A5"/>
    <w:rsid w:val="00D74881"/>
    <w:rsid w:val="00D760D8"/>
    <w:rsid w:val="00D76B28"/>
    <w:rsid w:val="00D809B7"/>
    <w:rsid w:val="00D81D30"/>
    <w:rsid w:val="00D8797F"/>
    <w:rsid w:val="00D91280"/>
    <w:rsid w:val="00D91A30"/>
    <w:rsid w:val="00D94270"/>
    <w:rsid w:val="00D967DF"/>
    <w:rsid w:val="00DA0096"/>
    <w:rsid w:val="00DA02FC"/>
    <w:rsid w:val="00DA06C7"/>
    <w:rsid w:val="00DA1809"/>
    <w:rsid w:val="00DA2073"/>
    <w:rsid w:val="00DA3618"/>
    <w:rsid w:val="00DA3714"/>
    <w:rsid w:val="00DB13CF"/>
    <w:rsid w:val="00DB17F3"/>
    <w:rsid w:val="00DB23AD"/>
    <w:rsid w:val="00DB2607"/>
    <w:rsid w:val="00DB2B7C"/>
    <w:rsid w:val="00DB410C"/>
    <w:rsid w:val="00DB469E"/>
    <w:rsid w:val="00DB618B"/>
    <w:rsid w:val="00DC0666"/>
    <w:rsid w:val="00DC12FF"/>
    <w:rsid w:val="00DC1509"/>
    <w:rsid w:val="00DC4903"/>
    <w:rsid w:val="00DC591F"/>
    <w:rsid w:val="00DC5E4F"/>
    <w:rsid w:val="00DC6063"/>
    <w:rsid w:val="00DC790B"/>
    <w:rsid w:val="00DD3180"/>
    <w:rsid w:val="00DD31C2"/>
    <w:rsid w:val="00DD35A4"/>
    <w:rsid w:val="00DD39F2"/>
    <w:rsid w:val="00DD576E"/>
    <w:rsid w:val="00DD77AF"/>
    <w:rsid w:val="00DE0779"/>
    <w:rsid w:val="00DE135F"/>
    <w:rsid w:val="00DE1EDE"/>
    <w:rsid w:val="00DE32C6"/>
    <w:rsid w:val="00DE44A9"/>
    <w:rsid w:val="00DE5090"/>
    <w:rsid w:val="00DE5792"/>
    <w:rsid w:val="00DE6FCA"/>
    <w:rsid w:val="00DF08E9"/>
    <w:rsid w:val="00DF0B3D"/>
    <w:rsid w:val="00DF2425"/>
    <w:rsid w:val="00DF3FD0"/>
    <w:rsid w:val="00DF64F7"/>
    <w:rsid w:val="00E014B9"/>
    <w:rsid w:val="00E015A0"/>
    <w:rsid w:val="00E026DF"/>
    <w:rsid w:val="00E02CC8"/>
    <w:rsid w:val="00E02EA7"/>
    <w:rsid w:val="00E04203"/>
    <w:rsid w:val="00E0489A"/>
    <w:rsid w:val="00E04EA1"/>
    <w:rsid w:val="00E0562A"/>
    <w:rsid w:val="00E05BAE"/>
    <w:rsid w:val="00E0619D"/>
    <w:rsid w:val="00E06864"/>
    <w:rsid w:val="00E06DEC"/>
    <w:rsid w:val="00E1228E"/>
    <w:rsid w:val="00E14A28"/>
    <w:rsid w:val="00E20216"/>
    <w:rsid w:val="00E203C0"/>
    <w:rsid w:val="00E20450"/>
    <w:rsid w:val="00E2060F"/>
    <w:rsid w:val="00E20C1B"/>
    <w:rsid w:val="00E250EB"/>
    <w:rsid w:val="00E31CDA"/>
    <w:rsid w:val="00E32791"/>
    <w:rsid w:val="00E32B88"/>
    <w:rsid w:val="00E365F4"/>
    <w:rsid w:val="00E36D4A"/>
    <w:rsid w:val="00E4061D"/>
    <w:rsid w:val="00E40751"/>
    <w:rsid w:val="00E41582"/>
    <w:rsid w:val="00E435A5"/>
    <w:rsid w:val="00E43B9C"/>
    <w:rsid w:val="00E454B8"/>
    <w:rsid w:val="00E45D5E"/>
    <w:rsid w:val="00E45F22"/>
    <w:rsid w:val="00E46286"/>
    <w:rsid w:val="00E47A12"/>
    <w:rsid w:val="00E47DC4"/>
    <w:rsid w:val="00E50411"/>
    <w:rsid w:val="00E51500"/>
    <w:rsid w:val="00E52230"/>
    <w:rsid w:val="00E52493"/>
    <w:rsid w:val="00E5429A"/>
    <w:rsid w:val="00E56B12"/>
    <w:rsid w:val="00E61552"/>
    <w:rsid w:val="00E617C6"/>
    <w:rsid w:val="00E64389"/>
    <w:rsid w:val="00E6471B"/>
    <w:rsid w:val="00E65BD1"/>
    <w:rsid w:val="00E663EF"/>
    <w:rsid w:val="00E70A77"/>
    <w:rsid w:val="00E70D6D"/>
    <w:rsid w:val="00E7157E"/>
    <w:rsid w:val="00E71DD8"/>
    <w:rsid w:val="00E724A4"/>
    <w:rsid w:val="00E72F7E"/>
    <w:rsid w:val="00E73A98"/>
    <w:rsid w:val="00E74FFD"/>
    <w:rsid w:val="00E756A8"/>
    <w:rsid w:val="00E7598A"/>
    <w:rsid w:val="00E76104"/>
    <w:rsid w:val="00E76C0A"/>
    <w:rsid w:val="00E77231"/>
    <w:rsid w:val="00E818E6"/>
    <w:rsid w:val="00E83E28"/>
    <w:rsid w:val="00E847E2"/>
    <w:rsid w:val="00E85789"/>
    <w:rsid w:val="00E8609F"/>
    <w:rsid w:val="00E8672D"/>
    <w:rsid w:val="00E86BB9"/>
    <w:rsid w:val="00E872F4"/>
    <w:rsid w:val="00E8756E"/>
    <w:rsid w:val="00E90D22"/>
    <w:rsid w:val="00E913C1"/>
    <w:rsid w:val="00E97942"/>
    <w:rsid w:val="00EA276E"/>
    <w:rsid w:val="00EA2972"/>
    <w:rsid w:val="00EA5EA0"/>
    <w:rsid w:val="00EA66AB"/>
    <w:rsid w:val="00EA7178"/>
    <w:rsid w:val="00EA7389"/>
    <w:rsid w:val="00EA73CB"/>
    <w:rsid w:val="00EB1248"/>
    <w:rsid w:val="00EB2196"/>
    <w:rsid w:val="00EB3DE8"/>
    <w:rsid w:val="00EB5534"/>
    <w:rsid w:val="00EB6063"/>
    <w:rsid w:val="00EB742F"/>
    <w:rsid w:val="00EC17BE"/>
    <w:rsid w:val="00EC1808"/>
    <w:rsid w:val="00EC2311"/>
    <w:rsid w:val="00EC2777"/>
    <w:rsid w:val="00EC4057"/>
    <w:rsid w:val="00EC456F"/>
    <w:rsid w:val="00EC6629"/>
    <w:rsid w:val="00ED0F0B"/>
    <w:rsid w:val="00ED1A25"/>
    <w:rsid w:val="00ED3C55"/>
    <w:rsid w:val="00ED41D4"/>
    <w:rsid w:val="00ED6122"/>
    <w:rsid w:val="00ED62AC"/>
    <w:rsid w:val="00EE06C8"/>
    <w:rsid w:val="00EE1097"/>
    <w:rsid w:val="00EE25F1"/>
    <w:rsid w:val="00EE2DF3"/>
    <w:rsid w:val="00EE4EAD"/>
    <w:rsid w:val="00EE5CCE"/>
    <w:rsid w:val="00EE7B70"/>
    <w:rsid w:val="00EE7DDC"/>
    <w:rsid w:val="00EF0811"/>
    <w:rsid w:val="00EF3866"/>
    <w:rsid w:val="00EF455F"/>
    <w:rsid w:val="00EF553C"/>
    <w:rsid w:val="00EF5E63"/>
    <w:rsid w:val="00EF605E"/>
    <w:rsid w:val="00EF657A"/>
    <w:rsid w:val="00EF6E78"/>
    <w:rsid w:val="00EF76C3"/>
    <w:rsid w:val="00EF7FB8"/>
    <w:rsid w:val="00F0062F"/>
    <w:rsid w:val="00F01E6D"/>
    <w:rsid w:val="00F03332"/>
    <w:rsid w:val="00F073EA"/>
    <w:rsid w:val="00F106E0"/>
    <w:rsid w:val="00F1175B"/>
    <w:rsid w:val="00F13D5D"/>
    <w:rsid w:val="00F1655E"/>
    <w:rsid w:val="00F200C9"/>
    <w:rsid w:val="00F2080E"/>
    <w:rsid w:val="00F22129"/>
    <w:rsid w:val="00F24791"/>
    <w:rsid w:val="00F275C2"/>
    <w:rsid w:val="00F27913"/>
    <w:rsid w:val="00F27DB9"/>
    <w:rsid w:val="00F315F3"/>
    <w:rsid w:val="00F31C19"/>
    <w:rsid w:val="00F31D16"/>
    <w:rsid w:val="00F32B89"/>
    <w:rsid w:val="00F33BA7"/>
    <w:rsid w:val="00F33F08"/>
    <w:rsid w:val="00F346FD"/>
    <w:rsid w:val="00F36E21"/>
    <w:rsid w:val="00F3731E"/>
    <w:rsid w:val="00F3763E"/>
    <w:rsid w:val="00F37764"/>
    <w:rsid w:val="00F40621"/>
    <w:rsid w:val="00F4228D"/>
    <w:rsid w:val="00F42BDA"/>
    <w:rsid w:val="00F431DB"/>
    <w:rsid w:val="00F4386F"/>
    <w:rsid w:val="00F463C7"/>
    <w:rsid w:val="00F46588"/>
    <w:rsid w:val="00F473BE"/>
    <w:rsid w:val="00F4756A"/>
    <w:rsid w:val="00F476F9"/>
    <w:rsid w:val="00F47E52"/>
    <w:rsid w:val="00F50A82"/>
    <w:rsid w:val="00F51064"/>
    <w:rsid w:val="00F5304E"/>
    <w:rsid w:val="00F5353D"/>
    <w:rsid w:val="00F53EF0"/>
    <w:rsid w:val="00F54B01"/>
    <w:rsid w:val="00F56014"/>
    <w:rsid w:val="00F56904"/>
    <w:rsid w:val="00F56D50"/>
    <w:rsid w:val="00F57217"/>
    <w:rsid w:val="00F57646"/>
    <w:rsid w:val="00F57D7A"/>
    <w:rsid w:val="00F60DE0"/>
    <w:rsid w:val="00F61892"/>
    <w:rsid w:val="00F63486"/>
    <w:rsid w:val="00F664B4"/>
    <w:rsid w:val="00F668EB"/>
    <w:rsid w:val="00F66DE7"/>
    <w:rsid w:val="00F670F3"/>
    <w:rsid w:val="00F711CD"/>
    <w:rsid w:val="00F715F0"/>
    <w:rsid w:val="00F716B4"/>
    <w:rsid w:val="00F7180D"/>
    <w:rsid w:val="00F71C4D"/>
    <w:rsid w:val="00F733A1"/>
    <w:rsid w:val="00F74DEA"/>
    <w:rsid w:val="00F754AA"/>
    <w:rsid w:val="00F75D75"/>
    <w:rsid w:val="00F76CF6"/>
    <w:rsid w:val="00F77178"/>
    <w:rsid w:val="00F7747B"/>
    <w:rsid w:val="00F80542"/>
    <w:rsid w:val="00F80E1E"/>
    <w:rsid w:val="00F821BC"/>
    <w:rsid w:val="00F822EE"/>
    <w:rsid w:val="00F828DE"/>
    <w:rsid w:val="00F831FD"/>
    <w:rsid w:val="00F84019"/>
    <w:rsid w:val="00F846C8"/>
    <w:rsid w:val="00F875CB"/>
    <w:rsid w:val="00F87A15"/>
    <w:rsid w:val="00F90081"/>
    <w:rsid w:val="00F90163"/>
    <w:rsid w:val="00F9065B"/>
    <w:rsid w:val="00F91921"/>
    <w:rsid w:val="00F9224B"/>
    <w:rsid w:val="00F922AC"/>
    <w:rsid w:val="00F92F22"/>
    <w:rsid w:val="00F93004"/>
    <w:rsid w:val="00F93077"/>
    <w:rsid w:val="00F93740"/>
    <w:rsid w:val="00F93985"/>
    <w:rsid w:val="00F96DD4"/>
    <w:rsid w:val="00FA07F0"/>
    <w:rsid w:val="00FA09D9"/>
    <w:rsid w:val="00FA0CCC"/>
    <w:rsid w:val="00FA2956"/>
    <w:rsid w:val="00FA2F58"/>
    <w:rsid w:val="00FA6592"/>
    <w:rsid w:val="00FA71E5"/>
    <w:rsid w:val="00FA7733"/>
    <w:rsid w:val="00FB02B4"/>
    <w:rsid w:val="00FB2175"/>
    <w:rsid w:val="00FB2C18"/>
    <w:rsid w:val="00FB467D"/>
    <w:rsid w:val="00FB715E"/>
    <w:rsid w:val="00FC1112"/>
    <w:rsid w:val="00FC1203"/>
    <w:rsid w:val="00FC1DD5"/>
    <w:rsid w:val="00FC219D"/>
    <w:rsid w:val="00FC3407"/>
    <w:rsid w:val="00FC446E"/>
    <w:rsid w:val="00FC6589"/>
    <w:rsid w:val="00FD3BBA"/>
    <w:rsid w:val="00FD503B"/>
    <w:rsid w:val="00FD551B"/>
    <w:rsid w:val="00FD62E3"/>
    <w:rsid w:val="00FD7494"/>
    <w:rsid w:val="00FD74CA"/>
    <w:rsid w:val="00FD7FCF"/>
    <w:rsid w:val="00FE08EA"/>
    <w:rsid w:val="00FE19C5"/>
    <w:rsid w:val="00FE2587"/>
    <w:rsid w:val="00FE29C1"/>
    <w:rsid w:val="00FE3738"/>
    <w:rsid w:val="00FE3850"/>
    <w:rsid w:val="00FF0A3E"/>
    <w:rsid w:val="00FF0AC2"/>
    <w:rsid w:val="00FF120B"/>
    <w:rsid w:val="00FF190D"/>
    <w:rsid w:val="00FF2850"/>
    <w:rsid w:val="00FF48D7"/>
    <w:rsid w:val="00FF6011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8AEBD7-7CAD-4585-B148-8CF27799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4A59"/>
    <w:pPr>
      <w:bidi/>
      <w:jc w:val="both"/>
    </w:pPr>
    <w:rPr>
      <w:rFonts w:cs="Simplified Arabic"/>
      <w:b/>
      <w:bCs/>
      <w:sz w:val="24"/>
      <w:szCs w:val="28"/>
      <w:lang w:eastAsia="ar-SA"/>
    </w:rPr>
  </w:style>
  <w:style w:type="paragraph" w:styleId="Heading1">
    <w:name w:val="heading 1"/>
    <w:basedOn w:val="Normal"/>
    <w:next w:val="Normal"/>
    <w:qFormat/>
    <w:rsid w:val="00313E3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02731"/>
    <w:pPr>
      <w:keepNext/>
      <w:spacing w:before="240" w:after="60"/>
      <w:outlineLvl w:val="1"/>
    </w:pPr>
    <w:rPr>
      <w:rFonts w:ascii="Arial" w:hAnsi="Arial" w:cs="Arial"/>
      <w:i/>
      <w:iCs/>
      <w:sz w:val="28"/>
    </w:rPr>
  </w:style>
  <w:style w:type="paragraph" w:styleId="Heading4">
    <w:name w:val="heading 4"/>
    <w:basedOn w:val="Normal"/>
    <w:next w:val="Normal"/>
    <w:qFormat/>
    <w:rsid w:val="00BC4A59"/>
    <w:pPr>
      <w:keepNext/>
      <w:jc w:val="right"/>
      <w:outlineLvl w:val="3"/>
    </w:pPr>
    <w:rPr>
      <w:sz w:val="28"/>
      <w:lang w:eastAsia="en-US" w:bidi="ar-EG"/>
    </w:rPr>
  </w:style>
  <w:style w:type="paragraph" w:styleId="Heading5">
    <w:name w:val="heading 5"/>
    <w:basedOn w:val="Normal"/>
    <w:next w:val="Normal"/>
    <w:qFormat/>
    <w:rsid w:val="00313E38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13E38"/>
    <w:pPr>
      <w:spacing w:before="240" w:after="60"/>
      <w:outlineLvl w:val="5"/>
    </w:pPr>
    <w:rPr>
      <w:rFonts w:cs="Times New Roman"/>
      <w:b w:val="0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59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5996"/>
    <w:pPr>
      <w:tabs>
        <w:tab w:val="center" w:pos="4153"/>
        <w:tab w:val="right" w:pos="8306"/>
      </w:tabs>
    </w:pPr>
  </w:style>
  <w:style w:type="paragraph" w:customStyle="1" w:styleId="a">
    <w:basedOn w:val="Normal"/>
    <w:next w:val="BodyTextIndent"/>
    <w:rsid w:val="00202731"/>
    <w:pPr>
      <w:ind w:left="1440" w:hanging="1440"/>
      <w:jc w:val="lowKashida"/>
    </w:pPr>
    <w:rPr>
      <w:sz w:val="28"/>
      <w:lang w:bidi="ar-EG"/>
    </w:rPr>
  </w:style>
  <w:style w:type="paragraph" w:styleId="BodyTextIndent">
    <w:name w:val="Body Text Indent"/>
    <w:basedOn w:val="Normal"/>
    <w:rsid w:val="00202731"/>
    <w:pPr>
      <w:spacing w:after="120"/>
      <w:ind w:left="360"/>
    </w:pPr>
  </w:style>
  <w:style w:type="paragraph" w:styleId="Title">
    <w:name w:val="Title"/>
    <w:basedOn w:val="Normal"/>
    <w:link w:val="TitleChar"/>
    <w:qFormat/>
    <w:rsid w:val="00591BE9"/>
    <w:pPr>
      <w:jc w:val="center"/>
    </w:pPr>
    <w:rPr>
      <w:sz w:val="34"/>
      <w:szCs w:val="34"/>
    </w:rPr>
  </w:style>
  <w:style w:type="paragraph" w:styleId="Subtitle">
    <w:name w:val="Subtitle"/>
    <w:basedOn w:val="Normal"/>
    <w:qFormat/>
    <w:rsid w:val="00591BE9"/>
    <w:pPr>
      <w:jc w:val="center"/>
    </w:pPr>
    <w:rPr>
      <w:rFonts w:cs="Monotype Koufi"/>
      <w:b w:val="0"/>
      <w:bCs w:val="0"/>
      <w:szCs w:val="44"/>
    </w:rPr>
  </w:style>
  <w:style w:type="paragraph" w:styleId="BalloonText">
    <w:name w:val="Balloon Text"/>
    <w:basedOn w:val="Normal"/>
    <w:semiHidden/>
    <w:rsid w:val="00DE50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4A7B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F078A"/>
  </w:style>
  <w:style w:type="paragraph" w:styleId="FootnoteText">
    <w:name w:val="footnote text"/>
    <w:basedOn w:val="Normal"/>
    <w:semiHidden/>
    <w:rsid w:val="00420241"/>
    <w:pPr>
      <w:jc w:val="left"/>
    </w:pPr>
    <w:rPr>
      <w:rFonts w:cs="Traditional Arabic"/>
      <w:b w:val="0"/>
      <w:bCs w:val="0"/>
      <w:sz w:val="20"/>
      <w:szCs w:val="20"/>
      <w:lang w:eastAsia="en-US"/>
    </w:rPr>
  </w:style>
  <w:style w:type="character" w:styleId="FootnoteReference">
    <w:name w:val="footnote reference"/>
    <w:semiHidden/>
    <w:rsid w:val="00420241"/>
    <w:rPr>
      <w:vertAlign w:val="superscript"/>
    </w:rPr>
  </w:style>
  <w:style w:type="paragraph" w:styleId="BlockText">
    <w:name w:val="Block Text"/>
    <w:basedOn w:val="Normal"/>
    <w:rsid w:val="00D11132"/>
    <w:pPr>
      <w:ind w:left="651" w:hanging="651"/>
    </w:pPr>
    <w:rPr>
      <w:rFonts w:cs="Times New Roman"/>
      <w:b w:val="0"/>
      <w:bCs w:val="0"/>
      <w:sz w:val="20"/>
      <w:szCs w:val="32"/>
      <w:lang w:eastAsia="en-US"/>
    </w:rPr>
  </w:style>
  <w:style w:type="character" w:styleId="Strong">
    <w:name w:val="Strong"/>
    <w:qFormat/>
    <w:rsid w:val="00000B05"/>
    <w:rPr>
      <w:b/>
      <w:bCs/>
    </w:rPr>
  </w:style>
  <w:style w:type="paragraph" w:customStyle="1" w:styleId="CharChar1">
    <w:name w:val="Char Char1"/>
    <w:basedOn w:val="Normal"/>
    <w:rsid w:val="006D1AB3"/>
    <w:pPr>
      <w:bidi w:val="0"/>
      <w:spacing w:after="160" w:line="240" w:lineRule="exact"/>
      <w:jc w:val="left"/>
    </w:pPr>
    <w:rPr>
      <w:rFonts w:ascii="Arial" w:hAnsi="Arial" w:cs="Arial"/>
      <w:b w:val="0"/>
      <w:bCs w:val="0"/>
      <w:sz w:val="20"/>
      <w:szCs w:val="20"/>
      <w:lang w:eastAsia="en-US"/>
    </w:rPr>
  </w:style>
  <w:style w:type="paragraph" w:styleId="NormalWeb">
    <w:name w:val="Normal (Web)"/>
    <w:basedOn w:val="Normal"/>
    <w:rsid w:val="00B531F5"/>
    <w:pPr>
      <w:bidi w:val="0"/>
      <w:spacing w:before="100" w:beforeAutospacing="1" w:after="100" w:afterAutospacing="1"/>
      <w:jc w:val="left"/>
    </w:pPr>
    <w:rPr>
      <w:rFonts w:cs="Times New Roman"/>
      <w:b w:val="0"/>
      <w:bCs w:val="0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B21749"/>
  </w:style>
  <w:style w:type="character" w:customStyle="1" w:styleId="TitleChar">
    <w:name w:val="Title Char"/>
    <w:link w:val="Title"/>
    <w:rsid w:val="00304C2D"/>
    <w:rPr>
      <w:rFonts w:cs="Simplified Arabic"/>
      <w:b/>
      <w:bCs/>
      <w:sz w:val="34"/>
      <w:szCs w:val="34"/>
      <w:lang w:val="en-US" w:eastAsia="ar-SA" w:bidi="ar-SA"/>
    </w:rPr>
  </w:style>
  <w:style w:type="paragraph" w:customStyle="1" w:styleId="CharCharCharChar">
    <w:name w:val="Char Char Char Char"/>
    <w:basedOn w:val="Normal"/>
    <w:next w:val="Normal"/>
    <w:rsid w:val="00D27582"/>
    <w:pPr>
      <w:bidi w:val="0"/>
      <w:spacing w:after="160" w:line="240" w:lineRule="exact"/>
      <w:jc w:val="left"/>
    </w:pPr>
    <w:rPr>
      <w:rFonts w:ascii="Tahoma" w:hAnsi="Tahoma" w:cs="Times New Roman"/>
      <w:b w:val="0"/>
      <w:bCs w:val="0"/>
      <w:szCs w:val="20"/>
      <w:lang w:val="en-GB" w:eastAsia="en-US"/>
    </w:rPr>
  </w:style>
  <w:style w:type="paragraph" w:customStyle="1" w:styleId="Char">
    <w:name w:val="Char"/>
    <w:basedOn w:val="Normal"/>
    <w:rsid w:val="00EA66AB"/>
    <w:pPr>
      <w:bidi w:val="0"/>
      <w:spacing w:after="160" w:line="240" w:lineRule="exact"/>
      <w:jc w:val="left"/>
    </w:pPr>
    <w:rPr>
      <w:rFonts w:ascii="Arial" w:hAnsi="Arial" w:cs="Arial"/>
      <w:b w:val="0"/>
      <w:bCs w:val="0"/>
      <w:sz w:val="20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71213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b w:val="0"/>
      <w:bCs w:val="0"/>
      <w:sz w:val="22"/>
      <w:szCs w:val="22"/>
      <w:lang w:eastAsia="en-US"/>
    </w:rPr>
  </w:style>
  <w:style w:type="paragraph" w:customStyle="1" w:styleId="CharCharCharCharCharChar">
    <w:name w:val="Char Char Char Char Char Char"/>
    <w:basedOn w:val="Normal"/>
    <w:rsid w:val="00D91A30"/>
    <w:pPr>
      <w:bidi w:val="0"/>
      <w:spacing w:after="160" w:line="240" w:lineRule="exact"/>
      <w:jc w:val="left"/>
    </w:pPr>
    <w:rPr>
      <w:rFonts w:ascii="Verdana" w:hAnsi="Verdana" w:cs="Times New Roman"/>
      <w:b w:val="0"/>
      <w:bCs w:val="0"/>
      <w:sz w:val="20"/>
      <w:szCs w:val="20"/>
      <w:lang w:eastAsia="en-US"/>
    </w:rPr>
  </w:style>
  <w:style w:type="character" w:styleId="Emphasis">
    <w:name w:val="Emphasis"/>
    <w:qFormat/>
    <w:rsid w:val="009E21E5"/>
    <w:rPr>
      <w:i/>
      <w:iCs/>
    </w:rPr>
  </w:style>
  <w:style w:type="character" w:customStyle="1" w:styleId="ListParagraphChar">
    <w:name w:val="List Paragraph Char"/>
    <w:link w:val="ListParagraph"/>
    <w:uiPriority w:val="34"/>
    <w:rsid w:val="00221176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291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9621">
              <w:marLeft w:val="0"/>
              <w:marRight w:val="0"/>
              <w:marTop w:val="0"/>
              <w:marBottom w:val="105"/>
              <w:divBdr>
                <w:top w:val="single" w:sz="6" w:space="6" w:color="BDC6C9"/>
                <w:left w:val="single" w:sz="6" w:space="0" w:color="BDC6C9"/>
                <w:bottom w:val="single" w:sz="6" w:space="17" w:color="BDC6C9"/>
                <w:right w:val="single" w:sz="6" w:space="0" w:color="BDC6C9"/>
              </w:divBdr>
              <w:divsChild>
                <w:div w:id="623847336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7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5098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9822">
                  <w:marLeft w:val="225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4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8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DEC4C040F9A4CA49F385FAED11495" ma:contentTypeVersion="5" ma:contentTypeDescription="Create a new document." ma:contentTypeScope="" ma:versionID="3966baa05f60255ecbe6ad27bf4317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6dff844d7e97780280f8d89f8b7fd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059109-6126-4189-9176-FDABD4098293}"/>
</file>

<file path=customXml/itemProps2.xml><?xml version="1.0" encoding="utf-8"?>
<ds:datastoreItem xmlns:ds="http://schemas.openxmlformats.org/officeDocument/2006/customXml" ds:itemID="{E3432435-15FA-4760-95B4-5FC9BA61D0A6}"/>
</file>

<file path=customXml/itemProps3.xml><?xml version="1.0" encoding="utf-8"?>
<ds:datastoreItem xmlns:ds="http://schemas.openxmlformats.org/officeDocument/2006/customXml" ds:itemID="{26FC5FCF-5EBD-4FC7-8D56-50CF356DAA90}"/>
</file>

<file path=customXml/itemProps4.xml><?xml version="1.0" encoding="utf-8"?>
<ds:datastoreItem xmlns:ds="http://schemas.openxmlformats.org/officeDocument/2006/customXml" ds:itemID="{89FCB111-9A52-4814-B2A0-CF8920F59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‏6/8/2007‏</vt:lpstr>
    </vt:vector>
  </TitlesOfParts>
  <Company>Arab Of League States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‏6/8/2007‏</dc:title>
  <dc:subject/>
  <dc:creator>acer</dc:creator>
  <cp:keywords/>
  <cp:lastModifiedBy>Fatma Soliman Mohamed Nour Halawa</cp:lastModifiedBy>
  <cp:revision>2</cp:revision>
  <cp:lastPrinted>2022-01-17T07:23:00Z</cp:lastPrinted>
  <dcterms:created xsi:type="dcterms:W3CDTF">2022-01-17T10:45:00Z</dcterms:created>
  <dcterms:modified xsi:type="dcterms:W3CDTF">2022-01-17T10:45:00Z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0x0101005ABDEC4C040F9A4CA49F385FAED11495</vt:lpwstr>
  </property>
</Properties>
</file>